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D4C" w:rsidRPr="0009437E" w:rsidRDefault="00E90D4C" w:rsidP="00E90D4C">
      <w:pPr>
        <w:rPr>
          <w:rFonts w:ascii="Arial" w:hAnsi="Arial" w:cs="Arial"/>
          <w:sz w:val="22"/>
          <w:szCs w:val="22"/>
        </w:rPr>
      </w:pPr>
      <w:r w:rsidRPr="0009437E">
        <w:rPr>
          <w:rFonts w:ascii="Arial" w:hAnsi="Arial" w:cs="Arial"/>
          <w:sz w:val="22"/>
          <w:szCs w:val="22"/>
        </w:rPr>
        <w:t>SLUŽBENI GLASNIK GRADA DUBROVNIKA</w:t>
      </w:r>
    </w:p>
    <w:p w:rsidR="00E90D4C" w:rsidRPr="0009437E" w:rsidRDefault="00E90D4C" w:rsidP="00E90D4C">
      <w:pPr>
        <w:rPr>
          <w:rFonts w:ascii="Arial" w:hAnsi="Arial" w:cs="Arial"/>
          <w:sz w:val="22"/>
          <w:szCs w:val="22"/>
        </w:rPr>
      </w:pPr>
    </w:p>
    <w:p w:rsidR="00E90D4C" w:rsidRPr="0009437E" w:rsidRDefault="00E90D4C" w:rsidP="00E90D4C">
      <w:pPr>
        <w:rPr>
          <w:rFonts w:ascii="Arial" w:hAnsi="Arial" w:cs="Arial"/>
          <w:sz w:val="22"/>
          <w:szCs w:val="22"/>
        </w:rPr>
      </w:pPr>
      <w:r w:rsidRPr="0009437E">
        <w:rPr>
          <w:rFonts w:ascii="Arial" w:hAnsi="Arial" w:cs="Arial"/>
          <w:sz w:val="22"/>
          <w:szCs w:val="22"/>
        </w:rPr>
        <w:t xml:space="preserve">Broj </w:t>
      </w:r>
      <w:r>
        <w:rPr>
          <w:rFonts w:ascii="Arial" w:hAnsi="Arial" w:cs="Arial"/>
          <w:sz w:val="22"/>
          <w:szCs w:val="22"/>
        </w:rPr>
        <w:t>16</w:t>
      </w:r>
      <w:r w:rsidRPr="0009437E">
        <w:rPr>
          <w:rFonts w:ascii="Arial" w:hAnsi="Arial" w:cs="Arial"/>
          <w:sz w:val="22"/>
          <w:szCs w:val="22"/>
        </w:rPr>
        <w:t>.       Godina LIX</w:t>
      </w:r>
    </w:p>
    <w:p w:rsidR="00E90D4C" w:rsidRPr="0009437E" w:rsidRDefault="00E90D4C" w:rsidP="00E90D4C">
      <w:pPr>
        <w:rPr>
          <w:rFonts w:ascii="Arial" w:hAnsi="Arial" w:cs="Arial"/>
          <w:sz w:val="22"/>
          <w:szCs w:val="22"/>
        </w:rPr>
      </w:pPr>
    </w:p>
    <w:p w:rsidR="00E90D4C" w:rsidRPr="0009437E" w:rsidRDefault="00E90D4C" w:rsidP="00E90D4C">
      <w:pPr>
        <w:rPr>
          <w:rFonts w:ascii="Arial" w:hAnsi="Arial" w:cs="Arial"/>
          <w:sz w:val="22"/>
          <w:szCs w:val="22"/>
        </w:rPr>
      </w:pPr>
      <w:r w:rsidRPr="0009437E">
        <w:rPr>
          <w:rFonts w:ascii="Arial" w:hAnsi="Arial" w:cs="Arial"/>
          <w:sz w:val="22"/>
          <w:szCs w:val="22"/>
        </w:rPr>
        <w:t xml:space="preserve">Dubrovnik,   </w:t>
      </w:r>
      <w:r>
        <w:rPr>
          <w:rFonts w:ascii="Arial" w:hAnsi="Arial" w:cs="Arial"/>
          <w:sz w:val="22"/>
          <w:szCs w:val="22"/>
        </w:rPr>
        <w:t>10</w:t>
      </w:r>
      <w:r w:rsidRPr="0009437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studenog</w:t>
      </w:r>
      <w:r w:rsidRPr="0009437E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2</w:t>
      </w:r>
      <w:r w:rsidRPr="0009437E">
        <w:rPr>
          <w:rFonts w:ascii="Arial" w:hAnsi="Arial" w:cs="Arial"/>
          <w:sz w:val="22"/>
          <w:szCs w:val="22"/>
        </w:rPr>
        <w:t xml:space="preserve">.                                 od stranice </w:t>
      </w:r>
    </w:p>
    <w:p w:rsidR="00E90D4C" w:rsidRPr="0009437E" w:rsidRDefault="00E90D4C" w:rsidP="00E90D4C">
      <w:pPr>
        <w:rPr>
          <w:rFonts w:ascii="Arial" w:hAnsi="Arial" w:cs="Arial"/>
          <w:sz w:val="22"/>
          <w:szCs w:val="22"/>
        </w:rPr>
      </w:pPr>
      <w:r w:rsidRPr="0009437E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E90D4C" w:rsidRPr="0009437E" w:rsidRDefault="00E90D4C" w:rsidP="00E90D4C">
      <w:pPr>
        <w:rPr>
          <w:rFonts w:ascii="Arial" w:hAnsi="Arial" w:cs="Arial"/>
          <w:sz w:val="22"/>
          <w:szCs w:val="22"/>
        </w:rPr>
      </w:pPr>
    </w:p>
    <w:p w:rsidR="00E90D4C" w:rsidRDefault="00E90D4C" w:rsidP="00131825">
      <w:pPr>
        <w:rPr>
          <w:rFonts w:ascii="Arial" w:hAnsi="Arial" w:cs="Arial"/>
          <w:sz w:val="22"/>
          <w:szCs w:val="22"/>
        </w:rPr>
      </w:pPr>
      <w:r w:rsidRPr="0009437E">
        <w:rPr>
          <w:rFonts w:ascii="Arial" w:hAnsi="Arial" w:cs="Arial"/>
          <w:sz w:val="22"/>
          <w:szCs w:val="22"/>
        </w:rPr>
        <w:t xml:space="preserve">Sadržaj       </w:t>
      </w:r>
    </w:p>
    <w:p w:rsidR="00E90D4C" w:rsidRPr="004A51F3" w:rsidRDefault="00E90D4C" w:rsidP="00131825">
      <w:pPr>
        <w:rPr>
          <w:rFonts w:ascii="Arial" w:hAnsi="Arial" w:cs="Arial"/>
          <w:sz w:val="22"/>
          <w:szCs w:val="22"/>
        </w:rPr>
      </w:pPr>
    </w:p>
    <w:p w:rsidR="00E90D4C" w:rsidRPr="004A51F3" w:rsidRDefault="00E90D4C" w:rsidP="00131825">
      <w:pPr>
        <w:rPr>
          <w:rFonts w:ascii="Arial" w:hAnsi="Arial" w:cs="Arial"/>
          <w:sz w:val="22"/>
          <w:szCs w:val="22"/>
        </w:rPr>
      </w:pPr>
    </w:p>
    <w:p w:rsidR="00E90D4C" w:rsidRDefault="00E90D4C" w:rsidP="00131825">
      <w:pPr>
        <w:rPr>
          <w:rFonts w:ascii="Arial" w:hAnsi="Arial" w:cs="Arial"/>
          <w:sz w:val="22"/>
          <w:szCs w:val="22"/>
        </w:rPr>
      </w:pPr>
    </w:p>
    <w:p w:rsidR="00E90D4C" w:rsidRPr="004A51F3" w:rsidRDefault="00E90D4C" w:rsidP="00131825">
      <w:pPr>
        <w:rPr>
          <w:rFonts w:ascii="Arial" w:hAnsi="Arial" w:cs="Arial"/>
          <w:sz w:val="22"/>
          <w:szCs w:val="22"/>
        </w:rPr>
      </w:pPr>
      <w:r w:rsidRPr="004A51F3">
        <w:rPr>
          <w:rFonts w:ascii="Arial" w:hAnsi="Arial" w:cs="Arial"/>
          <w:sz w:val="22"/>
          <w:szCs w:val="22"/>
        </w:rPr>
        <w:t xml:space="preserve">                                                     </w:t>
      </w:r>
    </w:p>
    <w:p w:rsidR="00E90D4C" w:rsidRPr="004A51F3" w:rsidRDefault="00E90D4C" w:rsidP="00131825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GRADONAČELNIK</w:t>
      </w:r>
    </w:p>
    <w:p w:rsidR="00E90D4C" w:rsidRPr="004A51F3" w:rsidRDefault="00E90D4C" w:rsidP="00131825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</w:p>
    <w:p w:rsidR="00E90D4C" w:rsidRPr="004A51F3" w:rsidRDefault="00E90D4C" w:rsidP="00131825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</w:p>
    <w:p w:rsidR="00E90D4C" w:rsidRPr="004A51F3" w:rsidRDefault="00E90D4C" w:rsidP="00131825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</w:p>
    <w:p w:rsidR="00E90D4C" w:rsidRPr="004A51F3" w:rsidRDefault="00E90D4C" w:rsidP="00131825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4A51F3">
        <w:rPr>
          <w:rFonts w:ascii="Arial" w:hAnsi="Arial" w:cs="Arial"/>
          <w:sz w:val="22"/>
          <w:szCs w:val="22"/>
          <w:lang w:eastAsia="en-US"/>
        </w:rPr>
        <w:t>15</w:t>
      </w:r>
      <w:r>
        <w:rPr>
          <w:rFonts w:ascii="Arial" w:hAnsi="Arial" w:cs="Arial"/>
          <w:sz w:val="22"/>
          <w:szCs w:val="22"/>
          <w:lang w:eastAsia="en-US"/>
        </w:rPr>
        <w:t>6</w:t>
      </w:r>
      <w:r w:rsidRPr="004A51F3">
        <w:rPr>
          <w:rFonts w:ascii="Arial" w:hAnsi="Arial" w:cs="Arial"/>
          <w:sz w:val="22"/>
          <w:szCs w:val="22"/>
          <w:lang w:eastAsia="en-US"/>
        </w:rPr>
        <w:t xml:space="preserve">. Odluka o </w:t>
      </w:r>
      <w:r w:rsidR="003D25CA">
        <w:rPr>
          <w:rFonts w:ascii="Arial" w:hAnsi="Arial" w:cs="Arial"/>
          <w:sz w:val="22"/>
          <w:szCs w:val="22"/>
          <w:lang w:eastAsia="en-US"/>
        </w:rPr>
        <w:t>imenovanju povjerenika civilne zaštite i njihovih zamjenika za područje Grada Dubrovnika</w:t>
      </w:r>
    </w:p>
    <w:p w:rsidR="00E90D4C" w:rsidRPr="004A51F3" w:rsidRDefault="00E90D4C" w:rsidP="00131825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</w:p>
    <w:p w:rsidR="00E90D4C" w:rsidRPr="003D25CA" w:rsidRDefault="00E90D4C" w:rsidP="00131825">
      <w:pPr>
        <w:rPr>
          <w:rFonts w:ascii="Arial" w:hAnsi="Arial" w:cs="Arial"/>
          <w:sz w:val="22"/>
          <w:szCs w:val="22"/>
        </w:rPr>
      </w:pPr>
      <w:r w:rsidRPr="003D25CA">
        <w:rPr>
          <w:rFonts w:ascii="Arial" w:hAnsi="Arial" w:cs="Arial"/>
          <w:sz w:val="22"/>
          <w:szCs w:val="22"/>
        </w:rPr>
        <w:t>157.</w:t>
      </w:r>
      <w:r w:rsidR="003D25CA" w:rsidRPr="003D25CA">
        <w:rPr>
          <w:rFonts w:ascii="Arial" w:eastAsia="Calibri" w:hAnsi="Arial" w:cs="Arial"/>
          <w:sz w:val="22"/>
          <w:szCs w:val="22"/>
        </w:rPr>
        <w:t xml:space="preserve"> </w:t>
      </w:r>
      <w:r w:rsidR="003D25CA">
        <w:rPr>
          <w:rFonts w:ascii="Arial" w:eastAsia="Calibri" w:hAnsi="Arial" w:cs="Arial"/>
          <w:sz w:val="22"/>
          <w:szCs w:val="22"/>
        </w:rPr>
        <w:t xml:space="preserve">Izmjene i dopune </w:t>
      </w:r>
      <w:r w:rsidR="003D25CA" w:rsidRPr="003D25CA">
        <w:rPr>
          <w:rFonts w:ascii="Arial" w:eastAsia="Calibri" w:hAnsi="Arial" w:cs="Arial"/>
          <w:sz w:val="22"/>
          <w:szCs w:val="22"/>
        </w:rPr>
        <w:t>Plan</w:t>
      </w:r>
      <w:r w:rsidR="003D25CA">
        <w:rPr>
          <w:rFonts w:ascii="Arial" w:eastAsia="Calibri" w:hAnsi="Arial" w:cs="Arial"/>
          <w:sz w:val="22"/>
          <w:szCs w:val="22"/>
        </w:rPr>
        <w:t>a</w:t>
      </w:r>
      <w:r w:rsidR="003D25CA" w:rsidRPr="003D25CA">
        <w:rPr>
          <w:rFonts w:ascii="Arial" w:eastAsia="Calibri" w:hAnsi="Arial" w:cs="Arial"/>
          <w:sz w:val="22"/>
          <w:szCs w:val="22"/>
        </w:rPr>
        <w:t xml:space="preserve"> prijma u službu u upravna tijela Grada Dubrovnika za 2022. godinu</w:t>
      </w:r>
    </w:p>
    <w:p w:rsidR="00E90D4C" w:rsidRDefault="00E90D4C" w:rsidP="00131825">
      <w:pPr>
        <w:rPr>
          <w:rFonts w:ascii="Arial" w:hAnsi="Arial" w:cs="Arial"/>
          <w:sz w:val="22"/>
          <w:szCs w:val="22"/>
        </w:rPr>
      </w:pPr>
    </w:p>
    <w:p w:rsidR="00E90D4C" w:rsidRDefault="00E90D4C" w:rsidP="001318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158.</w:t>
      </w:r>
      <w:r w:rsidRPr="00E90D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Pravilnik o izmjenama i dopunama Pravilnika </w:t>
      </w:r>
      <w:r w:rsidRPr="005B5AB4">
        <w:rPr>
          <w:rFonts w:ascii="Arial" w:hAnsi="Arial" w:cs="Arial"/>
          <w:bCs/>
          <w:sz w:val="22"/>
          <w:szCs w:val="22"/>
        </w:rPr>
        <w:t>o stručnom osposobljavanju i usavršavanju službenika i namještenika Grada Dubrovnika</w:t>
      </w:r>
      <w:r>
        <w:rPr>
          <w:rFonts w:ascii="Arial" w:hAnsi="Arial" w:cs="Arial"/>
          <w:sz w:val="22"/>
          <w:szCs w:val="22"/>
        </w:rPr>
        <w:t xml:space="preserve"> </w:t>
      </w:r>
    </w:p>
    <w:p w:rsidR="00E90D4C" w:rsidRDefault="00E90D4C" w:rsidP="00131825">
      <w:pPr>
        <w:rPr>
          <w:rFonts w:ascii="Arial" w:hAnsi="Arial" w:cs="Arial"/>
          <w:sz w:val="22"/>
          <w:szCs w:val="22"/>
        </w:rPr>
      </w:pPr>
    </w:p>
    <w:p w:rsidR="00E90D4C" w:rsidRPr="004A51F3" w:rsidRDefault="00E90D4C" w:rsidP="001318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159. </w:t>
      </w:r>
      <w:r w:rsidR="003D25CA">
        <w:rPr>
          <w:rFonts w:ascii="Arial" w:hAnsi="Arial" w:cs="Arial"/>
          <w:sz w:val="22"/>
          <w:szCs w:val="22"/>
        </w:rPr>
        <w:t>Pravilnik o izmjenama i dopunama Pravilnika o službenim putovanjima</w:t>
      </w:r>
    </w:p>
    <w:p w:rsidR="000021EB" w:rsidRDefault="000021EB" w:rsidP="00131825"/>
    <w:p w:rsidR="003D25CA" w:rsidRDefault="003D25CA"/>
    <w:p w:rsidR="003D25CA" w:rsidRDefault="003D25CA"/>
    <w:p w:rsidR="00131825" w:rsidRDefault="00131825" w:rsidP="00131825">
      <w:pPr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GRADONAČELNIK</w:t>
      </w:r>
    </w:p>
    <w:p w:rsidR="00131825" w:rsidRDefault="00131825" w:rsidP="00131825">
      <w:pPr>
        <w:rPr>
          <w:rFonts w:ascii="Arial" w:hAnsi="Arial" w:cs="Arial"/>
          <w:sz w:val="22"/>
          <w:szCs w:val="22"/>
          <w:lang w:eastAsia="en-US"/>
        </w:rPr>
      </w:pPr>
    </w:p>
    <w:p w:rsidR="00131825" w:rsidRDefault="00131825" w:rsidP="00131825">
      <w:pPr>
        <w:rPr>
          <w:rFonts w:ascii="Arial" w:hAnsi="Arial" w:cs="Arial"/>
          <w:sz w:val="22"/>
          <w:szCs w:val="22"/>
          <w:lang w:eastAsia="en-US"/>
        </w:rPr>
      </w:pPr>
    </w:p>
    <w:p w:rsidR="00131825" w:rsidRDefault="00131825" w:rsidP="00131825">
      <w:pPr>
        <w:rPr>
          <w:rFonts w:ascii="Arial" w:hAnsi="Arial" w:cs="Arial"/>
          <w:sz w:val="22"/>
          <w:szCs w:val="22"/>
          <w:lang w:eastAsia="en-US"/>
        </w:rPr>
      </w:pPr>
    </w:p>
    <w:p w:rsidR="00131825" w:rsidRDefault="00131825" w:rsidP="0013182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156</w:t>
      </w:r>
    </w:p>
    <w:p w:rsidR="00131825" w:rsidRDefault="00131825" w:rsidP="00131825"/>
    <w:p w:rsidR="00131825" w:rsidRDefault="00131825" w:rsidP="00131825"/>
    <w:p w:rsidR="00131825" w:rsidRPr="00131825" w:rsidRDefault="00131825" w:rsidP="0013182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131825">
        <w:rPr>
          <w:rFonts w:ascii="Arial" w:hAnsi="Arial" w:cs="Arial"/>
          <w:color w:val="000000"/>
          <w:sz w:val="22"/>
          <w:szCs w:val="22"/>
        </w:rPr>
        <w:t>Na temelju članka 34. stavka 1. Zakona o sustavu civilne zaštite (</w:t>
      </w:r>
      <w:r>
        <w:rPr>
          <w:rFonts w:ascii="Arial" w:hAnsi="Arial" w:cs="Arial"/>
          <w:color w:val="000000"/>
          <w:sz w:val="22"/>
          <w:szCs w:val="22"/>
        </w:rPr>
        <w:t>„</w:t>
      </w:r>
      <w:r w:rsidRPr="00131825">
        <w:rPr>
          <w:rFonts w:ascii="Arial" w:hAnsi="Arial" w:cs="Arial"/>
          <w:color w:val="000000"/>
          <w:sz w:val="22"/>
          <w:szCs w:val="22"/>
        </w:rPr>
        <w:t>Narodne novine</w:t>
      </w:r>
      <w:r>
        <w:rPr>
          <w:rFonts w:ascii="Arial" w:hAnsi="Arial" w:cs="Arial"/>
          <w:color w:val="000000"/>
          <w:sz w:val="22"/>
          <w:szCs w:val="22"/>
        </w:rPr>
        <w:t>“, broj</w:t>
      </w:r>
      <w:r w:rsidRPr="00131825">
        <w:rPr>
          <w:rFonts w:ascii="Arial" w:hAnsi="Arial" w:cs="Arial"/>
          <w:color w:val="000000"/>
          <w:sz w:val="22"/>
          <w:szCs w:val="22"/>
        </w:rPr>
        <w:t xml:space="preserve"> 82/15, 118/18, 31/20, 20/21 i 114/22)</w:t>
      </w:r>
      <w:r w:rsidRPr="00131825">
        <w:rPr>
          <w:rFonts w:ascii="Arial" w:hAnsi="Arial" w:cs="Arial"/>
          <w:sz w:val="22"/>
          <w:szCs w:val="22"/>
        </w:rPr>
        <w:t>, članka 48. Statuta Grada Dubrovnika ("Službeni glasnik Grada Dubrovnika", broj 2/21) gradonačelnik Grada Dubrovnika dana godine donosi</w:t>
      </w:r>
    </w:p>
    <w:p w:rsidR="00131825" w:rsidRPr="00131825" w:rsidRDefault="00131825" w:rsidP="0013182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131825" w:rsidRPr="00131825" w:rsidRDefault="00131825" w:rsidP="0013182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131825" w:rsidRPr="00131825" w:rsidRDefault="00131825" w:rsidP="0013182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31825">
        <w:rPr>
          <w:rFonts w:ascii="Arial" w:hAnsi="Arial" w:cs="Arial"/>
          <w:b/>
          <w:bCs/>
          <w:sz w:val="22"/>
          <w:szCs w:val="22"/>
        </w:rPr>
        <w:t>ODLUKU</w:t>
      </w:r>
    </w:p>
    <w:p w:rsidR="00131825" w:rsidRPr="00131825" w:rsidRDefault="00131825" w:rsidP="0013182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31825">
        <w:rPr>
          <w:rFonts w:ascii="Arial" w:hAnsi="Arial" w:cs="Arial"/>
          <w:b/>
          <w:bCs/>
          <w:sz w:val="22"/>
          <w:szCs w:val="22"/>
        </w:rPr>
        <w:t xml:space="preserve">o imenovanju povjerenika civilne zaštite i njihovih zamjenika </w:t>
      </w:r>
    </w:p>
    <w:p w:rsidR="00131825" w:rsidRPr="00131825" w:rsidRDefault="00131825" w:rsidP="0013182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31825">
        <w:rPr>
          <w:rFonts w:ascii="Arial" w:hAnsi="Arial" w:cs="Arial"/>
          <w:b/>
          <w:bCs/>
          <w:sz w:val="22"/>
          <w:szCs w:val="22"/>
        </w:rPr>
        <w:t>za područje Grada Dubrovnika</w:t>
      </w:r>
    </w:p>
    <w:p w:rsidR="00131825" w:rsidRPr="00131825" w:rsidRDefault="00131825" w:rsidP="0013182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31825" w:rsidRPr="00131825" w:rsidRDefault="00131825" w:rsidP="0013182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31825" w:rsidRPr="00131825" w:rsidRDefault="00131825" w:rsidP="00131825">
      <w:pPr>
        <w:spacing w:after="100" w:afterAutospacing="1"/>
        <w:jc w:val="center"/>
        <w:rPr>
          <w:rFonts w:ascii="Arial" w:hAnsi="Arial" w:cs="Arial"/>
          <w:sz w:val="22"/>
          <w:szCs w:val="22"/>
        </w:rPr>
      </w:pPr>
      <w:r w:rsidRPr="00131825">
        <w:rPr>
          <w:rFonts w:ascii="Arial" w:hAnsi="Arial" w:cs="Arial"/>
          <w:sz w:val="22"/>
          <w:szCs w:val="22"/>
        </w:rPr>
        <w:t>Članak 1.</w:t>
      </w:r>
    </w:p>
    <w:p w:rsidR="00131825" w:rsidRDefault="00131825" w:rsidP="00131825">
      <w:pPr>
        <w:jc w:val="both"/>
        <w:rPr>
          <w:rFonts w:ascii="Arial" w:hAnsi="Arial" w:cs="Arial"/>
          <w:sz w:val="22"/>
          <w:szCs w:val="22"/>
        </w:rPr>
      </w:pPr>
      <w:r w:rsidRPr="00131825">
        <w:rPr>
          <w:rFonts w:ascii="Arial" w:hAnsi="Arial" w:cs="Arial"/>
          <w:sz w:val="22"/>
          <w:szCs w:val="22"/>
        </w:rPr>
        <w:t>Povjerenici civilne zaštite i njihovi zamjenici imenuju se za gradske kotare i mjesne odbore na području Grada Dubrovnika, a sukladno Procjeni rizika od velikih nesreća za Grad Dubrovnik.</w:t>
      </w:r>
    </w:p>
    <w:p w:rsidR="00131825" w:rsidRDefault="00131825" w:rsidP="00131825">
      <w:pPr>
        <w:jc w:val="both"/>
        <w:rPr>
          <w:rFonts w:ascii="Arial" w:hAnsi="Arial" w:cs="Arial"/>
          <w:sz w:val="22"/>
          <w:szCs w:val="22"/>
        </w:rPr>
      </w:pPr>
    </w:p>
    <w:p w:rsidR="00131825" w:rsidRPr="00131825" w:rsidRDefault="00131825" w:rsidP="00131825">
      <w:pPr>
        <w:jc w:val="both"/>
        <w:rPr>
          <w:rFonts w:ascii="Arial" w:hAnsi="Arial" w:cs="Arial"/>
          <w:sz w:val="22"/>
          <w:szCs w:val="22"/>
        </w:rPr>
      </w:pPr>
    </w:p>
    <w:p w:rsidR="00131825" w:rsidRDefault="00131825" w:rsidP="00131825">
      <w:pPr>
        <w:jc w:val="center"/>
        <w:rPr>
          <w:rFonts w:ascii="Arial" w:hAnsi="Arial" w:cs="Arial"/>
          <w:sz w:val="22"/>
          <w:szCs w:val="22"/>
        </w:rPr>
      </w:pPr>
      <w:r w:rsidRPr="00131825">
        <w:rPr>
          <w:rFonts w:ascii="Arial" w:hAnsi="Arial" w:cs="Arial"/>
          <w:sz w:val="22"/>
          <w:szCs w:val="22"/>
        </w:rPr>
        <w:t>Članak 2.</w:t>
      </w:r>
    </w:p>
    <w:p w:rsidR="00131825" w:rsidRPr="00131825" w:rsidRDefault="00131825" w:rsidP="00131825">
      <w:pPr>
        <w:jc w:val="center"/>
        <w:rPr>
          <w:rFonts w:ascii="Arial" w:hAnsi="Arial" w:cs="Arial"/>
          <w:sz w:val="22"/>
          <w:szCs w:val="22"/>
        </w:rPr>
      </w:pPr>
    </w:p>
    <w:p w:rsidR="00131825" w:rsidRPr="00131825" w:rsidRDefault="00131825" w:rsidP="00131825">
      <w:pPr>
        <w:jc w:val="both"/>
        <w:rPr>
          <w:rFonts w:ascii="Arial" w:hAnsi="Arial" w:cs="Arial"/>
          <w:sz w:val="22"/>
          <w:szCs w:val="22"/>
        </w:rPr>
      </w:pPr>
      <w:r w:rsidRPr="00131825">
        <w:rPr>
          <w:rFonts w:ascii="Arial" w:hAnsi="Arial" w:cs="Arial"/>
          <w:sz w:val="22"/>
          <w:szCs w:val="22"/>
        </w:rPr>
        <w:t>Za povjerenike civilne zaštite i njihove zamjenike imenuju se :</w:t>
      </w:r>
    </w:p>
    <w:p w:rsidR="00131825" w:rsidRDefault="00131825" w:rsidP="00131825">
      <w:pPr>
        <w:jc w:val="both"/>
        <w:rPr>
          <w:rFonts w:ascii="Arial" w:hAnsi="Arial" w:cs="Arial"/>
          <w:sz w:val="22"/>
          <w:szCs w:val="22"/>
        </w:rPr>
      </w:pPr>
      <w:r w:rsidRPr="00131825">
        <w:rPr>
          <w:rFonts w:ascii="Arial" w:hAnsi="Arial" w:cs="Arial"/>
          <w:b/>
          <w:bCs/>
          <w:sz w:val="22"/>
          <w:szCs w:val="22"/>
        </w:rPr>
        <w:lastRenderedPageBreak/>
        <w:t>Za gradski kotar Mokošica</w:t>
      </w:r>
      <w:r w:rsidRPr="00131825">
        <w:rPr>
          <w:rFonts w:ascii="Arial" w:hAnsi="Arial" w:cs="Arial"/>
          <w:sz w:val="22"/>
          <w:szCs w:val="22"/>
        </w:rPr>
        <w:t xml:space="preserve"> (15 povjerenika i 14 zamjenika)</w:t>
      </w:r>
    </w:p>
    <w:p w:rsidR="00821FE4" w:rsidRPr="00131825" w:rsidRDefault="00821FE4" w:rsidP="0013182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730"/>
        <w:gridCol w:w="2693"/>
        <w:gridCol w:w="1417"/>
        <w:gridCol w:w="1560"/>
      </w:tblGrid>
      <w:tr w:rsidR="00131825" w:rsidRPr="00131825" w:rsidTr="00821FE4">
        <w:tc>
          <w:tcPr>
            <w:tcW w:w="1526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 xml:space="preserve">Davor </w:t>
            </w:r>
          </w:p>
        </w:tc>
        <w:tc>
          <w:tcPr>
            <w:tcW w:w="173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Zec</w:t>
            </w:r>
          </w:p>
        </w:tc>
        <w:tc>
          <w:tcPr>
            <w:tcW w:w="269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Vinogradarska 18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 xml:space="preserve">Mokošica 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  <w:tr w:rsidR="00131825" w:rsidRPr="00131825" w:rsidTr="00821FE4">
        <w:tc>
          <w:tcPr>
            <w:tcW w:w="1526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Ivica</w:t>
            </w:r>
          </w:p>
        </w:tc>
        <w:tc>
          <w:tcPr>
            <w:tcW w:w="173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Vlahović</w:t>
            </w:r>
          </w:p>
        </w:tc>
        <w:tc>
          <w:tcPr>
            <w:tcW w:w="269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Između Dolaca 6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Mokošica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Zamjenik</w:t>
            </w:r>
          </w:p>
        </w:tc>
      </w:tr>
      <w:tr w:rsidR="00131825" w:rsidRPr="00131825" w:rsidTr="00821FE4">
        <w:tc>
          <w:tcPr>
            <w:tcW w:w="1526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 xml:space="preserve">Zoran </w:t>
            </w:r>
          </w:p>
        </w:tc>
        <w:tc>
          <w:tcPr>
            <w:tcW w:w="173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Škrabić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Marina Kneževića 10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Mokošica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  <w:tr w:rsidR="00131825" w:rsidRPr="00131825" w:rsidTr="00821FE4">
        <w:tc>
          <w:tcPr>
            <w:tcW w:w="1526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 xml:space="preserve">Stanko </w:t>
            </w:r>
          </w:p>
        </w:tc>
        <w:tc>
          <w:tcPr>
            <w:tcW w:w="173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Letica</w:t>
            </w:r>
          </w:p>
        </w:tc>
        <w:tc>
          <w:tcPr>
            <w:tcW w:w="269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Vinogradarska 12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Mokošica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Zamjenik</w:t>
            </w:r>
          </w:p>
        </w:tc>
      </w:tr>
      <w:tr w:rsidR="00131825" w:rsidRPr="00131825" w:rsidTr="00821FE4">
        <w:tc>
          <w:tcPr>
            <w:tcW w:w="1526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Tomo</w:t>
            </w:r>
          </w:p>
        </w:tc>
        <w:tc>
          <w:tcPr>
            <w:tcW w:w="173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Krmek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Vinogradarska 4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Mokošica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  <w:tr w:rsidR="00131825" w:rsidRPr="00131825" w:rsidTr="00821FE4">
        <w:tc>
          <w:tcPr>
            <w:tcW w:w="1526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 xml:space="preserve">Mario </w:t>
            </w:r>
          </w:p>
        </w:tc>
        <w:tc>
          <w:tcPr>
            <w:tcW w:w="173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Katić</w:t>
            </w:r>
          </w:p>
        </w:tc>
        <w:tc>
          <w:tcPr>
            <w:tcW w:w="269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Od Izvora 21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Mokošica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Zamjenik</w:t>
            </w:r>
          </w:p>
        </w:tc>
      </w:tr>
      <w:tr w:rsidR="00131825" w:rsidRPr="00131825" w:rsidTr="00821FE4">
        <w:tc>
          <w:tcPr>
            <w:tcW w:w="1526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Mario</w:t>
            </w:r>
          </w:p>
        </w:tc>
        <w:tc>
          <w:tcPr>
            <w:tcW w:w="173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Gardašanić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Sustjepanska</w:t>
            </w:r>
            <w:proofErr w:type="spellEnd"/>
            <w:r w:rsidRPr="00131825">
              <w:rPr>
                <w:rFonts w:ascii="Arial" w:hAnsi="Arial" w:cs="Arial"/>
                <w:sz w:val="22"/>
                <w:szCs w:val="22"/>
              </w:rPr>
              <w:t xml:space="preserve"> obala 25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Mokošica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  <w:tr w:rsidR="00131825" w:rsidRPr="00131825" w:rsidTr="00821FE4">
        <w:tc>
          <w:tcPr>
            <w:tcW w:w="1526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Ivan</w:t>
            </w:r>
          </w:p>
        </w:tc>
        <w:tc>
          <w:tcPr>
            <w:tcW w:w="173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Soko</w:t>
            </w:r>
          </w:p>
        </w:tc>
        <w:tc>
          <w:tcPr>
            <w:tcW w:w="269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Bartola Kašića 17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Mokošica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Zamjenik</w:t>
            </w:r>
          </w:p>
        </w:tc>
      </w:tr>
      <w:tr w:rsidR="00131825" w:rsidRPr="00131825" w:rsidTr="00821FE4">
        <w:tc>
          <w:tcPr>
            <w:tcW w:w="1526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 xml:space="preserve">Domagoj </w:t>
            </w:r>
          </w:p>
        </w:tc>
        <w:tc>
          <w:tcPr>
            <w:tcW w:w="173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Sentić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Put za Pobrežje 34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Mokošica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  <w:tr w:rsidR="00131825" w:rsidRPr="00131825" w:rsidTr="00821FE4">
        <w:tc>
          <w:tcPr>
            <w:tcW w:w="1526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Željan</w:t>
            </w:r>
          </w:p>
        </w:tc>
        <w:tc>
          <w:tcPr>
            <w:tcW w:w="173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Banovac</w:t>
            </w:r>
          </w:p>
        </w:tc>
        <w:tc>
          <w:tcPr>
            <w:tcW w:w="269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Marina Kneževića 8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Mokošica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Zamjenik</w:t>
            </w:r>
          </w:p>
        </w:tc>
      </w:tr>
      <w:tr w:rsidR="00131825" w:rsidRPr="00131825" w:rsidTr="00821FE4">
        <w:tc>
          <w:tcPr>
            <w:tcW w:w="1526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Mario</w:t>
            </w:r>
          </w:p>
        </w:tc>
        <w:tc>
          <w:tcPr>
            <w:tcW w:w="173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Vitković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Rožat</w:t>
            </w:r>
            <w:proofErr w:type="spellEnd"/>
            <w:r w:rsidRPr="00131825">
              <w:rPr>
                <w:rFonts w:ascii="Arial" w:hAnsi="Arial" w:cs="Arial"/>
                <w:sz w:val="22"/>
                <w:szCs w:val="22"/>
              </w:rPr>
              <w:t xml:space="preserve"> Gornji 26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Mokošica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  <w:tr w:rsidR="00131825" w:rsidRPr="00131825" w:rsidTr="00821FE4">
        <w:tc>
          <w:tcPr>
            <w:tcW w:w="1526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Josip</w:t>
            </w:r>
          </w:p>
        </w:tc>
        <w:tc>
          <w:tcPr>
            <w:tcW w:w="173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Curić</w:t>
            </w:r>
          </w:p>
        </w:tc>
        <w:tc>
          <w:tcPr>
            <w:tcW w:w="269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 xml:space="preserve">Za </w:t>
            </w: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Belendinovo</w:t>
            </w:r>
            <w:proofErr w:type="spellEnd"/>
            <w:r w:rsidRPr="00131825">
              <w:rPr>
                <w:rFonts w:ascii="Arial" w:hAnsi="Arial" w:cs="Arial"/>
                <w:sz w:val="22"/>
                <w:szCs w:val="22"/>
              </w:rPr>
              <w:t xml:space="preserve"> 8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Mokošica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Zamjenik</w:t>
            </w:r>
          </w:p>
        </w:tc>
      </w:tr>
      <w:tr w:rsidR="00131825" w:rsidRPr="00131825" w:rsidTr="00821FE4">
        <w:tc>
          <w:tcPr>
            <w:tcW w:w="1526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 xml:space="preserve">Miho </w:t>
            </w:r>
          </w:p>
        </w:tc>
        <w:tc>
          <w:tcPr>
            <w:tcW w:w="173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Dadić</w:t>
            </w:r>
          </w:p>
        </w:tc>
        <w:tc>
          <w:tcPr>
            <w:tcW w:w="269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Vinogradarska 38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Mokošica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  <w:tr w:rsidR="00131825" w:rsidRPr="00131825" w:rsidTr="00821FE4">
        <w:tc>
          <w:tcPr>
            <w:tcW w:w="1526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 xml:space="preserve">Joško </w:t>
            </w:r>
          </w:p>
        </w:tc>
        <w:tc>
          <w:tcPr>
            <w:tcW w:w="173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Turk</w:t>
            </w:r>
          </w:p>
        </w:tc>
        <w:tc>
          <w:tcPr>
            <w:tcW w:w="269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Malo Selo 2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Mokošica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Zamjenik</w:t>
            </w:r>
          </w:p>
        </w:tc>
      </w:tr>
      <w:tr w:rsidR="00131825" w:rsidRPr="00131825" w:rsidTr="00821FE4">
        <w:tc>
          <w:tcPr>
            <w:tcW w:w="1526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 xml:space="preserve">Pero </w:t>
            </w:r>
          </w:p>
        </w:tc>
        <w:tc>
          <w:tcPr>
            <w:tcW w:w="173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Vianelli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Prijevor</w:t>
            </w:r>
            <w:proofErr w:type="spellEnd"/>
            <w:r w:rsidRPr="00131825">
              <w:rPr>
                <w:rFonts w:ascii="Arial" w:hAnsi="Arial" w:cs="Arial"/>
                <w:sz w:val="22"/>
                <w:szCs w:val="22"/>
              </w:rPr>
              <w:t xml:space="preserve"> Donji 68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Mokošica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  <w:tr w:rsidR="00131825" w:rsidRPr="00131825" w:rsidTr="00821FE4">
        <w:tc>
          <w:tcPr>
            <w:tcW w:w="1526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 xml:space="preserve">Ana </w:t>
            </w:r>
          </w:p>
        </w:tc>
        <w:tc>
          <w:tcPr>
            <w:tcW w:w="173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Rajić</w:t>
            </w:r>
          </w:p>
        </w:tc>
        <w:tc>
          <w:tcPr>
            <w:tcW w:w="269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Uz skaline 3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Mokošica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Zamjenik</w:t>
            </w:r>
          </w:p>
        </w:tc>
      </w:tr>
      <w:tr w:rsidR="00131825" w:rsidRPr="00131825" w:rsidTr="00821FE4">
        <w:tc>
          <w:tcPr>
            <w:tcW w:w="1526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Mate</w:t>
            </w:r>
          </w:p>
        </w:tc>
        <w:tc>
          <w:tcPr>
            <w:tcW w:w="173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Ereš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Prijevor</w:t>
            </w:r>
            <w:proofErr w:type="spellEnd"/>
            <w:r w:rsidRPr="00131825">
              <w:rPr>
                <w:rFonts w:ascii="Arial" w:hAnsi="Arial" w:cs="Arial"/>
                <w:sz w:val="22"/>
                <w:szCs w:val="22"/>
              </w:rPr>
              <w:t xml:space="preserve"> Gornji 30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Mokošica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  <w:tr w:rsidR="00131825" w:rsidRPr="00131825" w:rsidTr="00821FE4">
        <w:tc>
          <w:tcPr>
            <w:tcW w:w="1526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 xml:space="preserve">Vlaho </w:t>
            </w:r>
          </w:p>
        </w:tc>
        <w:tc>
          <w:tcPr>
            <w:tcW w:w="173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Matušić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Maslinata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Mokošica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Zamjenik</w:t>
            </w:r>
          </w:p>
        </w:tc>
      </w:tr>
      <w:tr w:rsidR="00131825" w:rsidRPr="00131825" w:rsidTr="00821FE4">
        <w:tc>
          <w:tcPr>
            <w:tcW w:w="1526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Marijo</w:t>
            </w:r>
          </w:p>
        </w:tc>
        <w:tc>
          <w:tcPr>
            <w:tcW w:w="173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Ljepopio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Brnino</w:t>
            </w:r>
            <w:proofErr w:type="spellEnd"/>
            <w:r w:rsidRPr="00131825">
              <w:rPr>
                <w:rFonts w:ascii="Arial" w:hAnsi="Arial" w:cs="Arial"/>
                <w:sz w:val="22"/>
                <w:szCs w:val="22"/>
              </w:rPr>
              <w:t xml:space="preserve"> 8b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Mokošica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  <w:tr w:rsidR="00131825" w:rsidRPr="00131825" w:rsidTr="00821FE4">
        <w:tc>
          <w:tcPr>
            <w:tcW w:w="1526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Niko</w:t>
            </w:r>
          </w:p>
        </w:tc>
        <w:tc>
          <w:tcPr>
            <w:tcW w:w="173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Čeović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Bartola Kašića 27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Mokošica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Zamjenik</w:t>
            </w:r>
          </w:p>
        </w:tc>
      </w:tr>
      <w:tr w:rsidR="00131825" w:rsidRPr="00131825" w:rsidTr="00821FE4">
        <w:tc>
          <w:tcPr>
            <w:tcW w:w="1526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 xml:space="preserve">Ivica </w:t>
            </w:r>
          </w:p>
        </w:tc>
        <w:tc>
          <w:tcPr>
            <w:tcW w:w="173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Zec</w:t>
            </w:r>
          </w:p>
        </w:tc>
        <w:tc>
          <w:tcPr>
            <w:tcW w:w="269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Uz Brijeg 2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Mokošica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  <w:tr w:rsidR="00131825" w:rsidRPr="00131825" w:rsidTr="00821FE4">
        <w:tc>
          <w:tcPr>
            <w:tcW w:w="1526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 xml:space="preserve">Stjepan </w:t>
            </w:r>
          </w:p>
        </w:tc>
        <w:tc>
          <w:tcPr>
            <w:tcW w:w="173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Šimić</w:t>
            </w:r>
          </w:p>
        </w:tc>
        <w:tc>
          <w:tcPr>
            <w:tcW w:w="269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Toplo 13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 xml:space="preserve">Mokošica 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Zamjenik</w:t>
            </w:r>
          </w:p>
        </w:tc>
      </w:tr>
      <w:tr w:rsidR="00131825" w:rsidRPr="00131825" w:rsidTr="00821FE4">
        <w:tc>
          <w:tcPr>
            <w:tcW w:w="1526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 xml:space="preserve">Josip </w:t>
            </w:r>
          </w:p>
        </w:tc>
        <w:tc>
          <w:tcPr>
            <w:tcW w:w="173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Šimunović</w:t>
            </w:r>
          </w:p>
        </w:tc>
        <w:tc>
          <w:tcPr>
            <w:tcW w:w="269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 xml:space="preserve">Za </w:t>
            </w: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Belendinovo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Mokošica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  <w:tr w:rsidR="00131825" w:rsidRPr="00131825" w:rsidTr="00821FE4">
        <w:tc>
          <w:tcPr>
            <w:tcW w:w="1526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Blaženko</w:t>
            </w:r>
          </w:p>
        </w:tc>
        <w:tc>
          <w:tcPr>
            <w:tcW w:w="173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Bender</w:t>
            </w:r>
          </w:p>
        </w:tc>
        <w:tc>
          <w:tcPr>
            <w:tcW w:w="269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 xml:space="preserve">Put od </w:t>
            </w: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Osojnika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Mokošica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Zamjenik</w:t>
            </w:r>
          </w:p>
        </w:tc>
      </w:tr>
      <w:tr w:rsidR="00131825" w:rsidRPr="00131825" w:rsidTr="00821FE4">
        <w:tc>
          <w:tcPr>
            <w:tcW w:w="1526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Saša</w:t>
            </w:r>
          </w:p>
        </w:tc>
        <w:tc>
          <w:tcPr>
            <w:tcW w:w="173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Škrabić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Marina Kneževića 10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Mokošica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  <w:tr w:rsidR="00131825" w:rsidRPr="00131825" w:rsidTr="00821FE4">
        <w:tc>
          <w:tcPr>
            <w:tcW w:w="1526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Ivica</w:t>
            </w:r>
          </w:p>
        </w:tc>
        <w:tc>
          <w:tcPr>
            <w:tcW w:w="173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Mišković</w:t>
            </w:r>
          </w:p>
        </w:tc>
        <w:tc>
          <w:tcPr>
            <w:tcW w:w="269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Prijevor</w:t>
            </w:r>
            <w:proofErr w:type="spellEnd"/>
            <w:r w:rsidRPr="00131825">
              <w:rPr>
                <w:rFonts w:ascii="Arial" w:hAnsi="Arial" w:cs="Arial"/>
                <w:sz w:val="22"/>
                <w:szCs w:val="22"/>
              </w:rPr>
              <w:t xml:space="preserve"> Donji 43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Mokošica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Zamjenik</w:t>
            </w:r>
          </w:p>
        </w:tc>
      </w:tr>
      <w:tr w:rsidR="00131825" w:rsidRPr="00131825" w:rsidTr="00821FE4">
        <w:tc>
          <w:tcPr>
            <w:tcW w:w="1526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Josip</w:t>
            </w:r>
          </w:p>
        </w:tc>
        <w:tc>
          <w:tcPr>
            <w:tcW w:w="173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Čavar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Prijevor</w:t>
            </w:r>
            <w:proofErr w:type="spellEnd"/>
            <w:r w:rsidRPr="00131825"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Mokošica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  <w:tr w:rsidR="00131825" w:rsidRPr="00131825" w:rsidTr="00821FE4">
        <w:tc>
          <w:tcPr>
            <w:tcW w:w="1526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 xml:space="preserve">Mato </w:t>
            </w:r>
          </w:p>
        </w:tc>
        <w:tc>
          <w:tcPr>
            <w:tcW w:w="173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Sušić</w:t>
            </w:r>
          </w:p>
        </w:tc>
        <w:tc>
          <w:tcPr>
            <w:tcW w:w="269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Marina Kneževića 60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Mokošica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  <w:tr w:rsidR="00131825" w:rsidRPr="00131825" w:rsidTr="00821FE4">
        <w:tc>
          <w:tcPr>
            <w:tcW w:w="1526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Krešimir</w:t>
            </w:r>
          </w:p>
        </w:tc>
        <w:tc>
          <w:tcPr>
            <w:tcW w:w="173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Jelčić</w:t>
            </w:r>
          </w:p>
        </w:tc>
        <w:tc>
          <w:tcPr>
            <w:tcW w:w="269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Bartola Kašića 18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Mokošica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Zamjenik</w:t>
            </w:r>
          </w:p>
        </w:tc>
      </w:tr>
    </w:tbl>
    <w:p w:rsidR="00131825" w:rsidRPr="00131825" w:rsidRDefault="00131825" w:rsidP="00131825">
      <w:pPr>
        <w:rPr>
          <w:rFonts w:ascii="Arial" w:hAnsi="Arial" w:cs="Arial"/>
          <w:sz w:val="22"/>
          <w:szCs w:val="22"/>
        </w:rPr>
      </w:pPr>
    </w:p>
    <w:p w:rsidR="00131825" w:rsidRDefault="00131825" w:rsidP="00131825">
      <w:pPr>
        <w:rPr>
          <w:rFonts w:ascii="Arial" w:hAnsi="Arial" w:cs="Arial"/>
          <w:sz w:val="22"/>
          <w:szCs w:val="22"/>
        </w:rPr>
      </w:pPr>
      <w:r w:rsidRPr="00131825">
        <w:rPr>
          <w:rFonts w:ascii="Arial" w:hAnsi="Arial" w:cs="Arial"/>
          <w:b/>
          <w:bCs/>
          <w:sz w:val="22"/>
          <w:szCs w:val="22"/>
        </w:rPr>
        <w:t>Za gradski kotar Grad</w:t>
      </w:r>
      <w:r w:rsidRPr="00131825">
        <w:rPr>
          <w:rFonts w:ascii="Arial" w:hAnsi="Arial" w:cs="Arial"/>
          <w:sz w:val="22"/>
          <w:szCs w:val="22"/>
        </w:rPr>
        <w:t xml:space="preserve"> (4 povjerenika i 3 zamjenika)</w:t>
      </w:r>
    </w:p>
    <w:p w:rsidR="00821FE4" w:rsidRPr="00131825" w:rsidRDefault="00821FE4" w:rsidP="00131825">
      <w:pPr>
        <w:rPr>
          <w:rFonts w:ascii="Arial" w:hAnsi="Arial" w:cs="Arial"/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730"/>
        <w:gridCol w:w="2693"/>
        <w:gridCol w:w="1417"/>
        <w:gridCol w:w="1560"/>
      </w:tblGrid>
      <w:tr w:rsidR="00131825" w:rsidRPr="00131825" w:rsidTr="00821FE4">
        <w:tc>
          <w:tcPr>
            <w:tcW w:w="1526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Hlk117684118"/>
            <w:r w:rsidRPr="00131825">
              <w:rPr>
                <w:rFonts w:ascii="Arial" w:hAnsi="Arial" w:cs="Arial"/>
                <w:sz w:val="22"/>
                <w:szCs w:val="22"/>
              </w:rPr>
              <w:t>Edin</w:t>
            </w:r>
          </w:p>
        </w:tc>
        <w:tc>
          <w:tcPr>
            <w:tcW w:w="173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Memišević</w:t>
            </w:r>
          </w:p>
        </w:tc>
        <w:tc>
          <w:tcPr>
            <w:tcW w:w="269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 xml:space="preserve">Dinka </w:t>
            </w: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Ranjine</w:t>
            </w:r>
            <w:proofErr w:type="spellEnd"/>
            <w:r w:rsidRPr="00131825">
              <w:rPr>
                <w:rFonts w:ascii="Arial" w:hAnsi="Arial" w:cs="Arial"/>
                <w:sz w:val="22"/>
                <w:szCs w:val="22"/>
              </w:rPr>
              <w:t xml:space="preserve"> 4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  <w:tr w:rsidR="00131825" w:rsidRPr="00131825" w:rsidTr="00821FE4">
        <w:tc>
          <w:tcPr>
            <w:tcW w:w="1526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 xml:space="preserve">Boris </w:t>
            </w:r>
          </w:p>
        </w:tc>
        <w:tc>
          <w:tcPr>
            <w:tcW w:w="173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Magdić</w:t>
            </w:r>
          </w:p>
        </w:tc>
        <w:tc>
          <w:tcPr>
            <w:tcW w:w="269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Kunićeva</w:t>
            </w:r>
            <w:proofErr w:type="spellEnd"/>
            <w:r w:rsidRPr="00131825"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Zamjenik</w:t>
            </w:r>
          </w:p>
        </w:tc>
      </w:tr>
      <w:tr w:rsidR="00131825" w:rsidRPr="00131825" w:rsidTr="00821FE4">
        <w:tc>
          <w:tcPr>
            <w:tcW w:w="1526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 xml:space="preserve">Nikša </w:t>
            </w:r>
          </w:p>
        </w:tc>
        <w:tc>
          <w:tcPr>
            <w:tcW w:w="173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Grljević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Pobijana 4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  <w:tr w:rsidR="00131825" w:rsidRPr="00131825" w:rsidTr="00821FE4">
        <w:tc>
          <w:tcPr>
            <w:tcW w:w="1526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Ljubomir</w:t>
            </w:r>
          </w:p>
        </w:tc>
        <w:tc>
          <w:tcPr>
            <w:tcW w:w="173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Popović</w:t>
            </w:r>
          </w:p>
        </w:tc>
        <w:tc>
          <w:tcPr>
            <w:tcW w:w="269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Mrtvo Zvono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Zamjenik</w:t>
            </w:r>
          </w:p>
        </w:tc>
      </w:tr>
      <w:tr w:rsidR="00131825" w:rsidRPr="00131825" w:rsidTr="00821FE4">
        <w:tc>
          <w:tcPr>
            <w:tcW w:w="1526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Ante</w:t>
            </w:r>
          </w:p>
        </w:tc>
        <w:tc>
          <w:tcPr>
            <w:tcW w:w="173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Đapić</w:t>
            </w:r>
          </w:p>
        </w:tc>
        <w:tc>
          <w:tcPr>
            <w:tcW w:w="269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Boškovićeva 10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  <w:tr w:rsidR="00131825" w:rsidRPr="00131825" w:rsidTr="00821FE4">
        <w:tc>
          <w:tcPr>
            <w:tcW w:w="1526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Marin</w:t>
            </w:r>
          </w:p>
        </w:tc>
        <w:tc>
          <w:tcPr>
            <w:tcW w:w="173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Krstulović</w:t>
            </w:r>
          </w:p>
        </w:tc>
        <w:tc>
          <w:tcPr>
            <w:tcW w:w="269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Palmotićeva 1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  <w:tr w:rsidR="00131825" w:rsidRPr="00131825" w:rsidTr="00821FE4">
        <w:tc>
          <w:tcPr>
            <w:tcW w:w="1526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Dorijan</w:t>
            </w:r>
          </w:p>
        </w:tc>
        <w:tc>
          <w:tcPr>
            <w:tcW w:w="173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Palaš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Sv. Šimuna 6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Zamjenik</w:t>
            </w:r>
          </w:p>
        </w:tc>
      </w:tr>
      <w:bookmarkEnd w:id="0"/>
    </w:tbl>
    <w:p w:rsidR="00131825" w:rsidRPr="00131825" w:rsidRDefault="00131825" w:rsidP="00131825">
      <w:pPr>
        <w:rPr>
          <w:rFonts w:ascii="Arial" w:hAnsi="Arial" w:cs="Arial"/>
          <w:sz w:val="22"/>
          <w:szCs w:val="22"/>
        </w:rPr>
      </w:pPr>
    </w:p>
    <w:p w:rsidR="00131825" w:rsidRDefault="00131825" w:rsidP="00131825">
      <w:pPr>
        <w:rPr>
          <w:rFonts w:ascii="Arial" w:hAnsi="Arial" w:cs="Arial"/>
          <w:sz w:val="22"/>
          <w:szCs w:val="22"/>
        </w:rPr>
      </w:pPr>
      <w:r w:rsidRPr="00131825">
        <w:rPr>
          <w:rFonts w:ascii="Arial" w:hAnsi="Arial" w:cs="Arial"/>
          <w:b/>
          <w:bCs/>
          <w:sz w:val="22"/>
          <w:szCs w:val="22"/>
        </w:rPr>
        <w:t>Za gradski kotar Gruž</w:t>
      </w:r>
      <w:r w:rsidRPr="00131825">
        <w:rPr>
          <w:rFonts w:ascii="Arial" w:hAnsi="Arial" w:cs="Arial"/>
          <w:sz w:val="22"/>
          <w:szCs w:val="22"/>
        </w:rPr>
        <w:t xml:space="preserve"> (20 povjerenika i 20 zamjenika)</w:t>
      </w:r>
    </w:p>
    <w:p w:rsidR="00821FE4" w:rsidRPr="00131825" w:rsidRDefault="00821FE4" w:rsidP="00131825">
      <w:pPr>
        <w:rPr>
          <w:rFonts w:ascii="Arial" w:hAnsi="Arial" w:cs="Arial"/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872"/>
        <w:gridCol w:w="2693"/>
        <w:gridCol w:w="1417"/>
        <w:gridCol w:w="1560"/>
      </w:tblGrid>
      <w:tr w:rsidR="00131825" w:rsidRPr="00131825" w:rsidTr="00821FE4">
        <w:tc>
          <w:tcPr>
            <w:tcW w:w="1384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Pero</w:t>
            </w:r>
          </w:p>
        </w:tc>
        <w:tc>
          <w:tcPr>
            <w:tcW w:w="1872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Pavlović</w:t>
            </w:r>
          </w:p>
        </w:tc>
        <w:tc>
          <w:tcPr>
            <w:tcW w:w="269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Sv. Križa 3a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  <w:tr w:rsidR="00131825" w:rsidRPr="00131825" w:rsidTr="00821FE4">
        <w:tc>
          <w:tcPr>
            <w:tcW w:w="1384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Mario</w:t>
            </w:r>
          </w:p>
        </w:tc>
        <w:tc>
          <w:tcPr>
            <w:tcW w:w="1872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Šimunović</w:t>
            </w:r>
          </w:p>
        </w:tc>
        <w:tc>
          <w:tcPr>
            <w:tcW w:w="269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Od Gaja 66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Zamjenik</w:t>
            </w:r>
          </w:p>
        </w:tc>
      </w:tr>
      <w:tr w:rsidR="00131825" w:rsidRPr="00131825" w:rsidTr="00821FE4">
        <w:tc>
          <w:tcPr>
            <w:tcW w:w="1384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Igor</w:t>
            </w:r>
          </w:p>
        </w:tc>
        <w:tc>
          <w:tcPr>
            <w:tcW w:w="1872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Surjan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Đura Basaričeka 12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  <w:tr w:rsidR="00131825" w:rsidRPr="00131825" w:rsidTr="00821FE4">
        <w:tc>
          <w:tcPr>
            <w:tcW w:w="1384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Marin</w:t>
            </w:r>
          </w:p>
        </w:tc>
        <w:tc>
          <w:tcPr>
            <w:tcW w:w="1872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Slišković</w:t>
            </w:r>
          </w:p>
        </w:tc>
        <w:tc>
          <w:tcPr>
            <w:tcW w:w="269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Solinska 3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Zamjenik</w:t>
            </w:r>
          </w:p>
        </w:tc>
      </w:tr>
      <w:tr w:rsidR="00131825" w:rsidRPr="00131825" w:rsidTr="00821FE4">
        <w:tc>
          <w:tcPr>
            <w:tcW w:w="1384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Frano</w:t>
            </w:r>
          </w:p>
        </w:tc>
        <w:tc>
          <w:tcPr>
            <w:tcW w:w="1872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Rozić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Metohijska 12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  <w:tr w:rsidR="00131825" w:rsidRPr="00131825" w:rsidTr="00821FE4">
        <w:tc>
          <w:tcPr>
            <w:tcW w:w="1384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 xml:space="preserve">Slaven </w:t>
            </w:r>
          </w:p>
        </w:tc>
        <w:tc>
          <w:tcPr>
            <w:tcW w:w="1872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Obad</w:t>
            </w:r>
          </w:p>
        </w:tc>
        <w:tc>
          <w:tcPr>
            <w:tcW w:w="269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Augusta Cesarca 1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 xml:space="preserve">Dubrovnik 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Zamjenik</w:t>
            </w:r>
          </w:p>
        </w:tc>
      </w:tr>
      <w:tr w:rsidR="00131825" w:rsidRPr="00131825" w:rsidTr="00821FE4">
        <w:tc>
          <w:tcPr>
            <w:tcW w:w="1384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 xml:space="preserve">Marko </w:t>
            </w:r>
          </w:p>
        </w:tc>
        <w:tc>
          <w:tcPr>
            <w:tcW w:w="1872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Milošević</w:t>
            </w:r>
          </w:p>
        </w:tc>
        <w:tc>
          <w:tcPr>
            <w:tcW w:w="269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Obuljenska</w:t>
            </w:r>
            <w:proofErr w:type="spellEnd"/>
            <w:r w:rsidRPr="00131825"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  <w:tr w:rsidR="00131825" w:rsidRPr="00131825" w:rsidTr="00821FE4">
        <w:tc>
          <w:tcPr>
            <w:tcW w:w="1384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 xml:space="preserve">Mario </w:t>
            </w:r>
          </w:p>
        </w:tc>
        <w:tc>
          <w:tcPr>
            <w:tcW w:w="1872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Mandušić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Andrije Hebranga 93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Zamjenik</w:t>
            </w:r>
          </w:p>
        </w:tc>
      </w:tr>
      <w:tr w:rsidR="00131825" w:rsidRPr="00131825" w:rsidTr="00821FE4">
        <w:tc>
          <w:tcPr>
            <w:tcW w:w="1384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Đani</w:t>
            </w:r>
          </w:p>
        </w:tc>
        <w:tc>
          <w:tcPr>
            <w:tcW w:w="1872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Kobilić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Kunska 1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  <w:tr w:rsidR="00131825" w:rsidRPr="00131825" w:rsidTr="00821FE4">
        <w:tc>
          <w:tcPr>
            <w:tcW w:w="1384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Tonko</w:t>
            </w:r>
          </w:p>
        </w:tc>
        <w:tc>
          <w:tcPr>
            <w:tcW w:w="1872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Ikovac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Trnovička</w:t>
            </w:r>
            <w:proofErr w:type="spellEnd"/>
            <w:r w:rsidRPr="00131825"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Zamjenik</w:t>
            </w:r>
          </w:p>
        </w:tc>
      </w:tr>
      <w:tr w:rsidR="00131825" w:rsidRPr="00131825" w:rsidTr="00821FE4">
        <w:tc>
          <w:tcPr>
            <w:tcW w:w="1384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lastRenderedPageBreak/>
              <w:t xml:space="preserve">Ante </w:t>
            </w:r>
          </w:p>
        </w:tc>
        <w:tc>
          <w:tcPr>
            <w:tcW w:w="1872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Dedić</w:t>
            </w:r>
          </w:p>
        </w:tc>
        <w:tc>
          <w:tcPr>
            <w:tcW w:w="269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Đura Basaričeka 11a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  <w:tr w:rsidR="00131825" w:rsidRPr="00131825" w:rsidTr="00821FE4">
        <w:tc>
          <w:tcPr>
            <w:tcW w:w="1384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Ivan</w:t>
            </w:r>
          </w:p>
        </w:tc>
        <w:tc>
          <w:tcPr>
            <w:tcW w:w="1872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Boban</w:t>
            </w:r>
          </w:p>
        </w:tc>
        <w:tc>
          <w:tcPr>
            <w:tcW w:w="269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 xml:space="preserve">Obala </w:t>
            </w: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S.Radića</w:t>
            </w:r>
            <w:proofErr w:type="spellEnd"/>
            <w:r w:rsidRPr="00131825">
              <w:rPr>
                <w:rFonts w:ascii="Arial" w:hAnsi="Arial" w:cs="Arial"/>
                <w:sz w:val="22"/>
                <w:szCs w:val="22"/>
              </w:rPr>
              <w:t xml:space="preserve"> 25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Zamjenik</w:t>
            </w:r>
          </w:p>
        </w:tc>
      </w:tr>
      <w:tr w:rsidR="00131825" w:rsidRPr="00131825" w:rsidTr="00821FE4">
        <w:tc>
          <w:tcPr>
            <w:tcW w:w="1384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Robert</w:t>
            </w:r>
          </w:p>
        </w:tc>
        <w:tc>
          <w:tcPr>
            <w:tcW w:w="1872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Ćirković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Radnička 40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  <w:tr w:rsidR="00131825" w:rsidRPr="00131825" w:rsidTr="00821FE4">
        <w:tc>
          <w:tcPr>
            <w:tcW w:w="1384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Orsat</w:t>
            </w:r>
          </w:p>
        </w:tc>
        <w:tc>
          <w:tcPr>
            <w:tcW w:w="1872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Jeić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Obuljenska</w:t>
            </w:r>
            <w:proofErr w:type="spellEnd"/>
            <w:r w:rsidRPr="00131825"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Zamjenik</w:t>
            </w:r>
          </w:p>
        </w:tc>
      </w:tr>
      <w:tr w:rsidR="00131825" w:rsidRPr="00131825" w:rsidTr="00821FE4">
        <w:tc>
          <w:tcPr>
            <w:tcW w:w="1384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Vlaho</w:t>
            </w:r>
          </w:p>
        </w:tc>
        <w:tc>
          <w:tcPr>
            <w:tcW w:w="1872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Margaretić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Lopudska</w:t>
            </w:r>
            <w:proofErr w:type="spellEnd"/>
            <w:r w:rsidRPr="00131825">
              <w:rPr>
                <w:rFonts w:ascii="Arial" w:hAnsi="Arial" w:cs="Arial"/>
                <w:sz w:val="22"/>
                <w:szCs w:val="22"/>
              </w:rPr>
              <w:t xml:space="preserve"> 3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  <w:tr w:rsidR="00131825" w:rsidRPr="00131825" w:rsidTr="00821FE4">
        <w:tc>
          <w:tcPr>
            <w:tcW w:w="1384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Ričard</w:t>
            </w:r>
            <w:proofErr w:type="spellEnd"/>
            <w:r w:rsidRPr="001318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72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Milun</w:t>
            </w:r>
          </w:p>
        </w:tc>
        <w:tc>
          <w:tcPr>
            <w:tcW w:w="269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Janka Bobetka 22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Zamjenik</w:t>
            </w:r>
          </w:p>
        </w:tc>
      </w:tr>
      <w:tr w:rsidR="00131825" w:rsidRPr="00131825" w:rsidTr="00821FE4">
        <w:tc>
          <w:tcPr>
            <w:tcW w:w="1384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Robert</w:t>
            </w:r>
          </w:p>
        </w:tc>
        <w:tc>
          <w:tcPr>
            <w:tcW w:w="1872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Anđušić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 xml:space="preserve">Od </w:t>
            </w: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Nuncijate</w:t>
            </w:r>
            <w:proofErr w:type="spellEnd"/>
            <w:r w:rsidRPr="00131825">
              <w:rPr>
                <w:rFonts w:ascii="Arial" w:hAnsi="Arial" w:cs="Arial"/>
                <w:sz w:val="22"/>
                <w:szCs w:val="22"/>
              </w:rPr>
              <w:t xml:space="preserve"> 96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  <w:tr w:rsidR="00131825" w:rsidRPr="00131825" w:rsidTr="00821FE4">
        <w:tc>
          <w:tcPr>
            <w:tcW w:w="1384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Fani</w:t>
            </w:r>
          </w:p>
        </w:tc>
        <w:tc>
          <w:tcPr>
            <w:tcW w:w="1872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Favro</w:t>
            </w:r>
            <w:proofErr w:type="spellEnd"/>
            <w:r w:rsidRPr="00131825">
              <w:rPr>
                <w:rFonts w:ascii="Arial" w:hAnsi="Arial" w:cs="Arial"/>
                <w:sz w:val="22"/>
                <w:szCs w:val="22"/>
              </w:rPr>
              <w:t xml:space="preserve"> Bukvić</w:t>
            </w:r>
          </w:p>
        </w:tc>
        <w:tc>
          <w:tcPr>
            <w:tcW w:w="269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Janka Bobetka 18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Zamjenik</w:t>
            </w:r>
          </w:p>
        </w:tc>
      </w:tr>
      <w:tr w:rsidR="00131825" w:rsidRPr="00131825" w:rsidTr="00821FE4">
        <w:tc>
          <w:tcPr>
            <w:tcW w:w="1384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Vinko</w:t>
            </w:r>
          </w:p>
        </w:tc>
        <w:tc>
          <w:tcPr>
            <w:tcW w:w="1872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Foretić</w:t>
            </w:r>
          </w:p>
        </w:tc>
        <w:tc>
          <w:tcPr>
            <w:tcW w:w="269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Andrije Hebranga 10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  <w:tr w:rsidR="00131825" w:rsidRPr="00131825" w:rsidTr="00821FE4">
        <w:tc>
          <w:tcPr>
            <w:tcW w:w="1384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Mario</w:t>
            </w:r>
          </w:p>
        </w:tc>
        <w:tc>
          <w:tcPr>
            <w:tcW w:w="1872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Zbačnik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Janjevska 9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Zamjenik</w:t>
            </w:r>
          </w:p>
        </w:tc>
      </w:tr>
      <w:tr w:rsidR="00131825" w:rsidRPr="00131825" w:rsidTr="00821FE4">
        <w:tc>
          <w:tcPr>
            <w:tcW w:w="1384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 xml:space="preserve">Danijel </w:t>
            </w:r>
          </w:p>
        </w:tc>
        <w:tc>
          <w:tcPr>
            <w:tcW w:w="1872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Harmat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Neumska 10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  <w:tr w:rsidR="00131825" w:rsidRPr="00131825" w:rsidTr="00821FE4">
        <w:tc>
          <w:tcPr>
            <w:tcW w:w="1384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 xml:space="preserve">Joško </w:t>
            </w:r>
          </w:p>
        </w:tc>
        <w:tc>
          <w:tcPr>
            <w:tcW w:w="1872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Pulić</w:t>
            </w:r>
          </w:p>
        </w:tc>
        <w:tc>
          <w:tcPr>
            <w:tcW w:w="269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Đura Basaričeka 4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Zamjenik</w:t>
            </w:r>
          </w:p>
        </w:tc>
      </w:tr>
      <w:tr w:rsidR="00131825" w:rsidRPr="00131825" w:rsidTr="00821FE4">
        <w:tc>
          <w:tcPr>
            <w:tcW w:w="1384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Darko</w:t>
            </w:r>
          </w:p>
        </w:tc>
        <w:tc>
          <w:tcPr>
            <w:tcW w:w="1872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Šimunović</w:t>
            </w:r>
          </w:p>
        </w:tc>
        <w:tc>
          <w:tcPr>
            <w:tcW w:w="269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Augusta Cesarca 14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  <w:tr w:rsidR="00131825" w:rsidRPr="00131825" w:rsidTr="00821FE4">
        <w:tc>
          <w:tcPr>
            <w:tcW w:w="1384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Dubravko</w:t>
            </w:r>
          </w:p>
        </w:tc>
        <w:tc>
          <w:tcPr>
            <w:tcW w:w="1872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Brač</w:t>
            </w:r>
          </w:p>
        </w:tc>
        <w:tc>
          <w:tcPr>
            <w:tcW w:w="269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 xml:space="preserve">Od </w:t>
            </w: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Nuncijate</w:t>
            </w:r>
            <w:proofErr w:type="spellEnd"/>
            <w:r w:rsidRPr="00131825">
              <w:rPr>
                <w:rFonts w:ascii="Arial" w:hAnsi="Arial" w:cs="Arial"/>
                <w:sz w:val="22"/>
                <w:szCs w:val="22"/>
              </w:rPr>
              <w:t xml:space="preserve"> 31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Zamjenik</w:t>
            </w:r>
          </w:p>
        </w:tc>
      </w:tr>
      <w:tr w:rsidR="00131825" w:rsidRPr="00131825" w:rsidTr="00821FE4">
        <w:tc>
          <w:tcPr>
            <w:tcW w:w="1384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Hrvoje</w:t>
            </w:r>
          </w:p>
        </w:tc>
        <w:tc>
          <w:tcPr>
            <w:tcW w:w="1872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Vukojević</w:t>
            </w:r>
          </w:p>
        </w:tc>
        <w:tc>
          <w:tcPr>
            <w:tcW w:w="269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Rožatska</w:t>
            </w:r>
            <w:proofErr w:type="spellEnd"/>
            <w:r w:rsidRPr="00131825">
              <w:rPr>
                <w:rFonts w:ascii="Arial" w:hAnsi="Arial" w:cs="Arial"/>
                <w:sz w:val="22"/>
                <w:szCs w:val="22"/>
              </w:rPr>
              <w:t xml:space="preserve"> 11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  <w:tr w:rsidR="00131825" w:rsidRPr="00131825" w:rsidTr="00821FE4">
        <w:tc>
          <w:tcPr>
            <w:tcW w:w="1384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Romano</w:t>
            </w:r>
          </w:p>
        </w:tc>
        <w:tc>
          <w:tcPr>
            <w:tcW w:w="1872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Đuračić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Augusta Cesarca 16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Zamjenik</w:t>
            </w:r>
          </w:p>
        </w:tc>
      </w:tr>
      <w:tr w:rsidR="00131825" w:rsidRPr="00131825" w:rsidTr="00821FE4">
        <w:tc>
          <w:tcPr>
            <w:tcW w:w="1384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 xml:space="preserve">Ilija </w:t>
            </w:r>
          </w:p>
        </w:tc>
        <w:tc>
          <w:tcPr>
            <w:tcW w:w="1872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Begušić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Sinjska 17a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  <w:tr w:rsidR="00131825" w:rsidRPr="00131825" w:rsidTr="00821FE4">
        <w:tc>
          <w:tcPr>
            <w:tcW w:w="1384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 xml:space="preserve">Marko </w:t>
            </w:r>
          </w:p>
        </w:tc>
        <w:tc>
          <w:tcPr>
            <w:tcW w:w="1872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Petričić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Imotska 5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Zamjenik</w:t>
            </w:r>
          </w:p>
        </w:tc>
      </w:tr>
      <w:tr w:rsidR="00131825" w:rsidRPr="00131825" w:rsidTr="00821FE4">
        <w:tc>
          <w:tcPr>
            <w:tcW w:w="1384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 xml:space="preserve">Denis </w:t>
            </w:r>
          </w:p>
        </w:tc>
        <w:tc>
          <w:tcPr>
            <w:tcW w:w="1872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Bajramović</w:t>
            </w:r>
          </w:p>
        </w:tc>
        <w:tc>
          <w:tcPr>
            <w:tcW w:w="269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Šipanska 8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  <w:tr w:rsidR="00131825" w:rsidRPr="00131825" w:rsidTr="00821FE4">
        <w:tc>
          <w:tcPr>
            <w:tcW w:w="1384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Marko</w:t>
            </w:r>
          </w:p>
        </w:tc>
        <w:tc>
          <w:tcPr>
            <w:tcW w:w="1872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Dadić</w:t>
            </w:r>
          </w:p>
        </w:tc>
        <w:tc>
          <w:tcPr>
            <w:tcW w:w="269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Hodiljska</w:t>
            </w:r>
            <w:proofErr w:type="spellEnd"/>
            <w:r w:rsidRPr="00131825">
              <w:rPr>
                <w:rFonts w:ascii="Arial" w:hAnsi="Arial" w:cs="Arial"/>
                <w:sz w:val="22"/>
                <w:szCs w:val="22"/>
              </w:rPr>
              <w:t xml:space="preserve"> 8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Zamjenik</w:t>
            </w:r>
          </w:p>
        </w:tc>
      </w:tr>
      <w:tr w:rsidR="00131825" w:rsidRPr="00131825" w:rsidTr="00821FE4">
        <w:tc>
          <w:tcPr>
            <w:tcW w:w="1384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 xml:space="preserve">Denis </w:t>
            </w:r>
          </w:p>
        </w:tc>
        <w:tc>
          <w:tcPr>
            <w:tcW w:w="1872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Hasanović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 xml:space="preserve">Od </w:t>
            </w: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Nuncijate</w:t>
            </w:r>
            <w:proofErr w:type="spellEnd"/>
            <w:r w:rsidRPr="00131825">
              <w:rPr>
                <w:rFonts w:ascii="Arial" w:hAnsi="Arial" w:cs="Arial"/>
                <w:sz w:val="22"/>
                <w:szCs w:val="22"/>
              </w:rPr>
              <w:t xml:space="preserve"> 87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  <w:tr w:rsidR="00131825" w:rsidRPr="00131825" w:rsidTr="00821FE4">
        <w:tc>
          <w:tcPr>
            <w:tcW w:w="1384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Dario</w:t>
            </w:r>
          </w:p>
        </w:tc>
        <w:tc>
          <w:tcPr>
            <w:tcW w:w="1872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Borovina-</w:t>
            </w: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Lušica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Andrije Hebranga 2b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Zamjenik</w:t>
            </w:r>
          </w:p>
        </w:tc>
      </w:tr>
      <w:tr w:rsidR="00131825" w:rsidRPr="00131825" w:rsidTr="00821FE4">
        <w:tc>
          <w:tcPr>
            <w:tcW w:w="1384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Robert</w:t>
            </w:r>
          </w:p>
        </w:tc>
        <w:tc>
          <w:tcPr>
            <w:tcW w:w="1872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Kovač</w:t>
            </w:r>
          </w:p>
        </w:tc>
        <w:tc>
          <w:tcPr>
            <w:tcW w:w="269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 xml:space="preserve">Obala </w:t>
            </w: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I.Pavla</w:t>
            </w:r>
            <w:proofErr w:type="spellEnd"/>
            <w:r w:rsidRPr="00131825">
              <w:rPr>
                <w:rFonts w:ascii="Arial" w:hAnsi="Arial" w:cs="Arial"/>
                <w:sz w:val="22"/>
                <w:szCs w:val="22"/>
              </w:rPr>
              <w:t xml:space="preserve"> II 14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  <w:tr w:rsidR="00131825" w:rsidRPr="00131825" w:rsidTr="00821FE4">
        <w:tc>
          <w:tcPr>
            <w:tcW w:w="1384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Damir</w:t>
            </w:r>
          </w:p>
        </w:tc>
        <w:tc>
          <w:tcPr>
            <w:tcW w:w="1872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Dobroslavić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 xml:space="preserve">Janka </w:t>
            </w: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Bobebtka</w:t>
            </w:r>
            <w:proofErr w:type="spellEnd"/>
            <w:r w:rsidRPr="00131825">
              <w:rPr>
                <w:rFonts w:ascii="Arial" w:hAnsi="Arial" w:cs="Arial"/>
                <w:sz w:val="22"/>
                <w:szCs w:val="22"/>
              </w:rPr>
              <w:t xml:space="preserve"> 12b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Zamjenik</w:t>
            </w:r>
          </w:p>
        </w:tc>
      </w:tr>
      <w:tr w:rsidR="00131825" w:rsidRPr="00131825" w:rsidTr="00821FE4">
        <w:tc>
          <w:tcPr>
            <w:tcW w:w="1384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Pasko</w:t>
            </w:r>
          </w:p>
        </w:tc>
        <w:tc>
          <w:tcPr>
            <w:tcW w:w="1872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Burin</w:t>
            </w:r>
          </w:p>
        </w:tc>
        <w:tc>
          <w:tcPr>
            <w:tcW w:w="269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Hodiljska</w:t>
            </w:r>
            <w:proofErr w:type="spellEnd"/>
            <w:r w:rsidRPr="00131825">
              <w:rPr>
                <w:rFonts w:ascii="Arial" w:hAnsi="Arial" w:cs="Arial"/>
                <w:sz w:val="22"/>
                <w:szCs w:val="22"/>
              </w:rPr>
              <w:t xml:space="preserve"> 10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  <w:tr w:rsidR="00131825" w:rsidRPr="00131825" w:rsidTr="00821FE4">
        <w:tc>
          <w:tcPr>
            <w:tcW w:w="1384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 xml:space="preserve">Ivan </w:t>
            </w:r>
          </w:p>
        </w:tc>
        <w:tc>
          <w:tcPr>
            <w:tcW w:w="1872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Ljubičić</w:t>
            </w:r>
          </w:p>
        </w:tc>
        <w:tc>
          <w:tcPr>
            <w:tcW w:w="269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Janka Bobetka 12b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Zamjenik</w:t>
            </w:r>
          </w:p>
        </w:tc>
      </w:tr>
      <w:tr w:rsidR="00131825" w:rsidRPr="00131825" w:rsidTr="00821FE4">
        <w:tc>
          <w:tcPr>
            <w:tcW w:w="1384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 xml:space="preserve">Kristijan </w:t>
            </w:r>
          </w:p>
        </w:tc>
        <w:tc>
          <w:tcPr>
            <w:tcW w:w="1872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Perak</w:t>
            </w:r>
          </w:p>
        </w:tc>
        <w:tc>
          <w:tcPr>
            <w:tcW w:w="269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Od Gaja 36d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  <w:tr w:rsidR="00131825" w:rsidRPr="00131825" w:rsidTr="00821FE4">
        <w:tc>
          <w:tcPr>
            <w:tcW w:w="1384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 xml:space="preserve">Krešimir </w:t>
            </w:r>
          </w:p>
        </w:tc>
        <w:tc>
          <w:tcPr>
            <w:tcW w:w="1872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Maršić</w:t>
            </w:r>
          </w:p>
        </w:tc>
        <w:tc>
          <w:tcPr>
            <w:tcW w:w="269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Đura Basaričeka 7a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Zamjenik</w:t>
            </w:r>
          </w:p>
        </w:tc>
      </w:tr>
      <w:tr w:rsidR="00131825" w:rsidRPr="00131825" w:rsidTr="00821FE4">
        <w:tc>
          <w:tcPr>
            <w:tcW w:w="1384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Igor</w:t>
            </w:r>
          </w:p>
        </w:tc>
        <w:tc>
          <w:tcPr>
            <w:tcW w:w="1872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Šabadin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Andrije Hebranga 53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  <w:tr w:rsidR="00131825" w:rsidRPr="00131825" w:rsidTr="00821FE4">
        <w:tc>
          <w:tcPr>
            <w:tcW w:w="1384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Nikola</w:t>
            </w:r>
          </w:p>
        </w:tc>
        <w:tc>
          <w:tcPr>
            <w:tcW w:w="1872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Vidak</w:t>
            </w:r>
          </w:p>
        </w:tc>
        <w:tc>
          <w:tcPr>
            <w:tcW w:w="269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Sustjepanska</w:t>
            </w:r>
            <w:proofErr w:type="spellEnd"/>
            <w:r w:rsidRPr="00131825">
              <w:rPr>
                <w:rFonts w:ascii="Arial" w:hAnsi="Arial" w:cs="Arial"/>
                <w:sz w:val="22"/>
                <w:szCs w:val="22"/>
              </w:rPr>
              <w:t xml:space="preserve"> 6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Zamjenik</w:t>
            </w:r>
          </w:p>
        </w:tc>
      </w:tr>
    </w:tbl>
    <w:p w:rsidR="00131825" w:rsidRPr="00131825" w:rsidRDefault="00131825" w:rsidP="00131825">
      <w:pPr>
        <w:rPr>
          <w:rFonts w:ascii="Arial" w:hAnsi="Arial" w:cs="Arial"/>
          <w:b/>
          <w:bCs/>
          <w:sz w:val="22"/>
          <w:szCs w:val="22"/>
        </w:rPr>
      </w:pPr>
    </w:p>
    <w:p w:rsidR="00131825" w:rsidRDefault="00131825" w:rsidP="00131825">
      <w:pPr>
        <w:rPr>
          <w:rFonts w:ascii="Arial" w:hAnsi="Arial" w:cs="Arial"/>
          <w:sz w:val="22"/>
          <w:szCs w:val="22"/>
        </w:rPr>
      </w:pPr>
      <w:r w:rsidRPr="00131825">
        <w:rPr>
          <w:rFonts w:ascii="Arial" w:hAnsi="Arial" w:cs="Arial"/>
          <w:b/>
          <w:bCs/>
          <w:sz w:val="22"/>
          <w:szCs w:val="22"/>
        </w:rPr>
        <w:t>Za gradski kotar Ploče iza Grada</w:t>
      </w:r>
      <w:r w:rsidRPr="00131825">
        <w:rPr>
          <w:rFonts w:ascii="Arial" w:hAnsi="Arial" w:cs="Arial"/>
          <w:sz w:val="22"/>
          <w:szCs w:val="22"/>
        </w:rPr>
        <w:t xml:space="preserve"> (8 povjerenika i 8 zamjenika)</w:t>
      </w:r>
    </w:p>
    <w:p w:rsidR="00821FE4" w:rsidRPr="00131825" w:rsidRDefault="00821FE4" w:rsidP="0013182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1753"/>
        <w:gridCol w:w="2835"/>
        <w:gridCol w:w="1417"/>
        <w:gridCol w:w="1560"/>
      </w:tblGrid>
      <w:tr w:rsidR="00131825" w:rsidRPr="00131825" w:rsidTr="00821FE4">
        <w:tc>
          <w:tcPr>
            <w:tcW w:w="1361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Tonći</w:t>
            </w:r>
          </w:p>
        </w:tc>
        <w:tc>
          <w:tcPr>
            <w:tcW w:w="175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Ljubić</w:t>
            </w:r>
          </w:p>
        </w:tc>
        <w:tc>
          <w:tcPr>
            <w:tcW w:w="283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Pridvorska</w:t>
            </w:r>
            <w:proofErr w:type="spellEnd"/>
            <w:r w:rsidRPr="00131825">
              <w:rPr>
                <w:rFonts w:ascii="Arial" w:hAnsi="Arial" w:cs="Arial"/>
                <w:sz w:val="22"/>
                <w:szCs w:val="22"/>
              </w:rPr>
              <w:t xml:space="preserve"> 7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  <w:tr w:rsidR="00131825" w:rsidRPr="00131825" w:rsidTr="00821FE4">
        <w:tc>
          <w:tcPr>
            <w:tcW w:w="1361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Maro</w:t>
            </w:r>
          </w:p>
        </w:tc>
        <w:tc>
          <w:tcPr>
            <w:tcW w:w="175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Lučić</w:t>
            </w:r>
          </w:p>
        </w:tc>
        <w:tc>
          <w:tcPr>
            <w:tcW w:w="283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Frana Supila 47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Zamjenik</w:t>
            </w:r>
          </w:p>
        </w:tc>
      </w:tr>
      <w:tr w:rsidR="00131825" w:rsidRPr="00131825" w:rsidTr="00821FE4">
        <w:tc>
          <w:tcPr>
            <w:tcW w:w="1361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 xml:space="preserve">Nikša </w:t>
            </w:r>
          </w:p>
        </w:tc>
        <w:tc>
          <w:tcPr>
            <w:tcW w:w="175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Martinović</w:t>
            </w:r>
          </w:p>
        </w:tc>
        <w:tc>
          <w:tcPr>
            <w:tcW w:w="283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Zlatni Potok 13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  <w:tr w:rsidR="00131825" w:rsidRPr="00131825" w:rsidTr="00821FE4">
        <w:tc>
          <w:tcPr>
            <w:tcW w:w="1361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Hrvoje</w:t>
            </w:r>
          </w:p>
        </w:tc>
        <w:tc>
          <w:tcPr>
            <w:tcW w:w="175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Brbora</w:t>
            </w:r>
          </w:p>
        </w:tc>
        <w:tc>
          <w:tcPr>
            <w:tcW w:w="283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 xml:space="preserve">Lukše </w:t>
            </w: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Beretića</w:t>
            </w:r>
            <w:proofErr w:type="spellEnd"/>
            <w:r w:rsidRPr="00131825">
              <w:rPr>
                <w:rFonts w:ascii="Arial" w:hAnsi="Arial" w:cs="Arial"/>
                <w:sz w:val="22"/>
                <w:szCs w:val="22"/>
              </w:rPr>
              <w:t xml:space="preserve"> 27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Zamjenik</w:t>
            </w:r>
          </w:p>
        </w:tc>
      </w:tr>
      <w:tr w:rsidR="00131825" w:rsidRPr="00131825" w:rsidTr="00821FE4">
        <w:tc>
          <w:tcPr>
            <w:tcW w:w="1361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 xml:space="preserve">Željko </w:t>
            </w:r>
          </w:p>
        </w:tc>
        <w:tc>
          <w:tcPr>
            <w:tcW w:w="175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Zekić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Zlatni Potok 9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  <w:tr w:rsidR="00131825" w:rsidRPr="00131825" w:rsidTr="00821FE4">
        <w:tc>
          <w:tcPr>
            <w:tcW w:w="1361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Paola</w:t>
            </w:r>
          </w:p>
        </w:tc>
        <w:tc>
          <w:tcPr>
            <w:tcW w:w="175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Šutić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Frana Supila 27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Zamjenik</w:t>
            </w:r>
          </w:p>
        </w:tc>
      </w:tr>
      <w:tr w:rsidR="00131825" w:rsidRPr="00131825" w:rsidTr="00821FE4">
        <w:tc>
          <w:tcPr>
            <w:tcW w:w="1361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Naira</w:t>
            </w:r>
            <w:proofErr w:type="spellEnd"/>
          </w:p>
        </w:tc>
        <w:tc>
          <w:tcPr>
            <w:tcW w:w="175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Asatrjan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Frana Supila 55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  <w:tr w:rsidR="00131825" w:rsidRPr="00131825" w:rsidTr="00821FE4">
        <w:tc>
          <w:tcPr>
            <w:tcW w:w="1361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Vedran</w:t>
            </w:r>
          </w:p>
        </w:tc>
        <w:tc>
          <w:tcPr>
            <w:tcW w:w="175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Levi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Lazarina</w:t>
            </w:r>
            <w:proofErr w:type="spellEnd"/>
            <w:r w:rsidRPr="00131825"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Zamjenik</w:t>
            </w:r>
          </w:p>
        </w:tc>
      </w:tr>
      <w:tr w:rsidR="00131825" w:rsidRPr="00131825" w:rsidTr="00821FE4">
        <w:tc>
          <w:tcPr>
            <w:tcW w:w="1361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Tamara</w:t>
            </w:r>
          </w:p>
        </w:tc>
        <w:tc>
          <w:tcPr>
            <w:tcW w:w="175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Brajević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Zlatni Potok 34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  <w:tr w:rsidR="00131825" w:rsidRPr="00131825" w:rsidTr="00821FE4">
        <w:tc>
          <w:tcPr>
            <w:tcW w:w="1361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Petra</w:t>
            </w:r>
          </w:p>
        </w:tc>
        <w:tc>
          <w:tcPr>
            <w:tcW w:w="175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Marčinko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Frana Supila 49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Zamjenik</w:t>
            </w:r>
          </w:p>
        </w:tc>
      </w:tr>
      <w:tr w:rsidR="00131825" w:rsidRPr="00131825" w:rsidTr="00821FE4">
        <w:tc>
          <w:tcPr>
            <w:tcW w:w="1361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Srđan</w:t>
            </w:r>
          </w:p>
        </w:tc>
        <w:tc>
          <w:tcPr>
            <w:tcW w:w="175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Obad</w:t>
            </w:r>
          </w:p>
        </w:tc>
        <w:tc>
          <w:tcPr>
            <w:tcW w:w="283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Zlatni Potok 30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  <w:tr w:rsidR="00131825" w:rsidRPr="00131825" w:rsidTr="00821FE4">
        <w:tc>
          <w:tcPr>
            <w:tcW w:w="1361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Ivan</w:t>
            </w:r>
          </w:p>
        </w:tc>
        <w:tc>
          <w:tcPr>
            <w:tcW w:w="175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Klobasa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P. Krešimira IV 37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Zamjenik</w:t>
            </w:r>
          </w:p>
        </w:tc>
      </w:tr>
      <w:tr w:rsidR="00131825" w:rsidRPr="00131825" w:rsidTr="00821FE4">
        <w:tc>
          <w:tcPr>
            <w:tcW w:w="1361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Igor</w:t>
            </w:r>
          </w:p>
        </w:tc>
        <w:tc>
          <w:tcPr>
            <w:tcW w:w="175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Bulić</w:t>
            </w:r>
          </w:p>
        </w:tc>
        <w:tc>
          <w:tcPr>
            <w:tcW w:w="283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Postranjska</w:t>
            </w:r>
            <w:proofErr w:type="spellEnd"/>
            <w:r w:rsidRPr="00131825">
              <w:rPr>
                <w:rFonts w:ascii="Arial" w:hAnsi="Arial" w:cs="Arial"/>
                <w:sz w:val="22"/>
                <w:szCs w:val="22"/>
              </w:rPr>
              <w:t xml:space="preserve"> 3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  <w:tr w:rsidR="00131825" w:rsidRPr="00131825" w:rsidTr="00821FE4">
        <w:tc>
          <w:tcPr>
            <w:tcW w:w="1361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Amel</w:t>
            </w:r>
            <w:proofErr w:type="spellEnd"/>
          </w:p>
        </w:tc>
        <w:tc>
          <w:tcPr>
            <w:tcW w:w="175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Omerčahić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Radnička 40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Zamjenik</w:t>
            </w:r>
          </w:p>
        </w:tc>
      </w:tr>
      <w:tr w:rsidR="00131825" w:rsidRPr="00131825" w:rsidTr="00821FE4">
        <w:tc>
          <w:tcPr>
            <w:tcW w:w="1361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Ivan</w:t>
            </w:r>
          </w:p>
        </w:tc>
        <w:tc>
          <w:tcPr>
            <w:tcW w:w="175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Raguž</w:t>
            </w:r>
          </w:p>
        </w:tc>
        <w:tc>
          <w:tcPr>
            <w:tcW w:w="283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 xml:space="preserve">Od </w:t>
            </w: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Nuncijate</w:t>
            </w:r>
            <w:proofErr w:type="spellEnd"/>
            <w:r w:rsidRPr="00131825">
              <w:rPr>
                <w:rFonts w:ascii="Arial" w:hAnsi="Arial" w:cs="Arial"/>
                <w:sz w:val="22"/>
                <w:szCs w:val="22"/>
              </w:rPr>
              <w:t xml:space="preserve"> 94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  <w:tr w:rsidR="00131825" w:rsidRPr="00131825" w:rsidTr="00821FE4">
        <w:tc>
          <w:tcPr>
            <w:tcW w:w="1361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Nikola</w:t>
            </w:r>
          </w:p>
        </w:tc>
        <w:tc>
          <w:tcPr>
            <w:tcW w:w="175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Grubelić</w:t>
            </w:r>
          </w:p>
        </w:tc>
        <w:tc>
          <w:tcPr>
            <w:tcW w:w="283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I.G. Kovačića 2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Zamjenik</w:t>
            </w:r>
          </w:p>
        </w:tc>
      </w:tr>
    </w:tbl>
    <w:p w:rsidR="00131825" w:rsidRPr="00131825" w:rsidRDefault="00131825" w:rsidP="00131825">
      <w:pPr>
        <w:rPr>
          <w:rFonts w:ascii="Arial" w:hAnsi="Arial" w:cs="Arial"/>
          <w:sz w:val="22"/>
          <w:szCs w:val="22"/>
        </w:rPr>
      </w:pPr>
    </w:p>
    <w:p w:rsidR="00131825" w:rsidRDefault="00131825" w:rsidP="00131825">
      <w:pPr>
        <w:rPr>
          <w:rFonts w:ascii="Arial" w:hAnsi="Arial" w:cs="Arial"/>
          <w:sz w:val="22"/>
          <w:szCs w:val="22"/>
        </w:rPr>
      </w:pPr>
      <w:r w:rsidRPr="00131825">
        <w:rPr>
          <w:rFonts w:ascii="Arial" w:hAnsi="Arial" w:cs="Arial"/>
          <w:b/>
          <w:bCs/>
          <w:sz w:val="22"/>
          <w:szCs w:val="22"/>
        </w:rPr>
        <w:t xml:space="preserve">Za gradski kotar Pile- </w:t>
      </w:r>
      <w:proofErr w:type="spellStart"/>
      <w:r w:rsidRPr="00131825">
        <w:rPr>
          <w:rFonts w:ascii="Arial" w:hAnsi="Arial" w:cs="Arial"/>
          <w:b/>
          <w:bCs/>
          <w:sz w:val="22"/>
          <w:szCs w:val="22"/>
        </w:rPr>
        <w:t>Kono</w:t>
      </w:r>
      <w:proofErr w:type="spellEnd"/>
      <w:r w:rsidRPr="00131825">
        <w:rPr>
          <w:rFonts w:ascii="Arial" w:hAnsi="Arial" w:cs="Arial"/>
          <w:sz w:val="22"/>
          <w:szCs w:val="22"/>
        </w:rPr>
        <w:t>(6 povjerenika i 6 zamjenika)</w:t>
      </w:r>
    </w:p>
    <w:p w:rsidR="00821FE4" w:rsidRPr="00131825" w:rsidRDefault="00821FE4" w:rsidP="0013182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746"/>
        <w:gridCol w:w="2835"/>
        <w:gridCol w:w="1417"/>
        <w:gridCol w:w="1560"/>
      </w:tblGrid>
      <w:tr w:rsidR="00131825" w:rsidRPr="00131825" w:rsidTr="00821FE4">
        <w:tc>
          <w:tcPr>
            <w:tcW w:w="1368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Marko</w:t>
            </w:r>
          </w:p>
        </w:tc>
        <w:tc>
          <w:tcPr>
            <w:tcW w:w="1746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Crnjak</w:t>
            </w:r>
          </w:p>
        </w:tc>
        <w:tc>
          <w:tcPr>
            <w:tcW w:w="283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Srebrnska</w:t>
            </w:r>
            <w:proofErr w:type="spellEnd"/>
            <w:r w:rsidRPr="00131825">
              <w:rPr>
                <w:rFonts w:ascii="Arial" w:hAnsi="Arial" w:cs="Arial"/>
                <w:sz w:val="22"/>
                <w:szCs w:val="22"/>
              </w:rPr>
              <w:t xml:space="preserve"> 3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Pile-</w:t>
            </w: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Kono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  <w:tr w:rsidR="00131825" w:rsidRPr="00131825" w:rsidTr="00821FE4">
        <w:tc>
          <w:tcPr>
            <w:tcW w:w="1368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Baldo</w:t>
            </w:r>
            <w:proofErr w:type="spellEnd"/>
          </w:p>
        </w:tc>
        <w:tc>
          <w:tcPr>
            <w:tcW w:w="1746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Marunčić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 xml:space="preserve">Don Iva </w:t>
            </w: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Bjelokosića</w:t>
            </w:r>
            <w:proofErr w:type="spellEnd"/>
            <w:r w:rsidRPr="00131825">
              <w:rPr>
                <w:rFonts w:ascii="Arial" w:hAnsi="Arial" w:cs="Arial"/>
                <w:sz w:val="22"/>
                <w:szCs w:val="22"/>
              </w:rPr>
              <w:t xml:space="preserve"> 3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Pile-</w:t>
            </w: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Kono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Zamjenik</w:t>
            </w:r>
          </w:p>
        </w:tc>
      </w:tr>
      <w:tr w:rsidR="00131825" w:rsidRPr="00131825" w:rsidTr="00821FE4">
        <w:tc>
          <w:tcPr>
            <w:tcW w:w="1368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lastRenderedPageBreak/>
              <w:t>Mirko</w:t>
            </w:r>
          </w:p>
        </w:tc>
        <w:tc>
          <w:tcPr>
            <w:tcW w:w="1746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Matić</w:t>
            </w:r>
          </w:p>
        </w:tc>
        <w:tc>
          <w:tcPr>
            <w:tcW w:w="283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 xml:space="preserve">Pera </w:t>
            </w: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Budmani</w:t>
            </w:r>
            <w:proofErr w:type="spellEnd"/>
            <w:r w:rsidRPr="00131825">
              <w:rPr>
                <w:rFonts w:ascii="Arial" w:hAnsi="Arial" w:cs="Arial"/>
                <w:sz w:val="22"/>
                <w:szCs w:val="22"/>
              </w:rPr>
              <w:t xml:space="preserve"> 9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Pile-</w:t>
            </w: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Kono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  <w:tr w:rsidR="00131825" w:rsidRPr="00131825" w:rsidTr="00821FE4">
        <w:tc>
          <w:tcPr>
            <w:tcW w:w="1368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Toni</w:t>
            </w:r>
          </w:p>
        </w:tc>
        <w:tc>
          <w:tcPr>
            <w:tcW w:w="1746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Lazarević</w:t>
            </w:r>
          </w:p>
        </w:tc>
        <w:tc>
          <w:tcPr>
            <w:tcW w:w="283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Nika Kulišića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Pile-</w:t>
            </w: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Kono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Zamjenik</w:t>
            </w:r>
          </w:p>
        </w:tc>
      </w:tr>
      <w:tr w:rsidR="00131825" w:rsidRPr="00131825" w:rsidTr="00821FE4">
        <w:tc>
          <w:tcPr>
            <w:tcW w:w="1368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Zlatko</w:t>
            </w:r>
          </w:p>
        </w:tc>
        <w:tc>
          <w:tcPr>
            <w:tcW w:w="1746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Barać</w:t>
            </w:r>
          </w:p>
        </w:tc>
        <w:tc>
          <w:tcPr>
            <w:tcW w:w="283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Brdasta</w:t>
            </w:r>
            <w:proofErr w:type="spellEnd"/>
            <w:r w:rsidRPr="00131825">
              <w:rPr>
                <w:rFonts w:ascii="Arial" w:hAnsi="Arial" w:cs="Arial"/>
                <w:sz w:val="22"/>
                <w:szCs w:val="22"/>
              </w:rPr>
              <w:t xml:space="preserve"> 10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Pile-</w:t>
            </w: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Kono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  <w:tr w:rsidR="00131825" w:rsidRPr="00131825" w:rsidTr="00821FE4">
        <w:tc>
          <w:tcPr>
            <w:tcW w:w="1368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Vlaho</w:t>
            </w:r>
          </w:p>
        </w:tc>
        <w:tc>
          <w:tcPr>
            <w:tcW w:w="1746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Akmadžić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 xml:space="preserve">Srednji </w:t>
            </w: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Kono</w:t>
            </w:r>
            <w:proofErr w:type="spellEnd"/>
            <w:r w:rsidRPr="00131825">
              <w:rPr>
                <w:rFonts w:ascii="Arial" w:hAnsi="Arial" w:cs="Arial"/>
                <w:sz w:val="22"/>
                <w:szCs w:val="22"/>
              </w:rPr>
              <w:t xml:space="preserve"> 18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Pile-</w:t>
            </w: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Kono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Zamjenik</w:t>
            </w:r>
          </w:p>
        </w:tc>
      </w:tr>
      <w:tr w:rsidR="00131825" w:rsidRPr="00131825" w:rsidTr="00821FE4">
        <w:tc>
          <w:tcPr>
            <w:tcW w:w="1368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Ljubomir</w:t>
            </w:r>
          </w:p>
        </w:tc>
        <w:tc>
          <w:tcPr>
            <w:tcW w:w="1746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 xml:space="preserve">Lučić </w:t>
            </w:r>
          </w:p>
        </w:tc>
        <w:tc>
          <w:tcPr>
            <w:tcW w:w="283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Branitelja Dubrovnika 4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Pile-</w:t>
            </w: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Kono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  <w:tr w:rsidR="00131825" w:rsidRPr="00131825" w:rsidTr="00821FE4">
        <w:tc>
          <w:tcPr>
            <w:tcW w:w="1368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Petar</w:t>
            </w:r>
          </w:p>
        </w:tc>
        <w:tc>
          <w:tcPr>
            <w:tcW w:w="1746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Kuzman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Ivana Kukuljevića 1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Pile-</w:t>
            </w: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Kono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Zamjenik</w:t>
            </w:r>
          </w:p>
        </w:tc>
      </w:tr>
      <w:tr w:rsidR="00131825" w:rsidRPr="00131825" w:rsidTr="00821FE4">
        <w:tc>
          <w:tcPr>
            <w:tcW w:w="1368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 xml:space="preserve">Ivan </w:t>
            </w:r>
          </w:p>
        </w:tc>
        <w:tc>
          <w:tcPr>
            <w:tcW w:w="1746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Jelić</w:t>
            </w:r>
          </w:p>
        </w:tc>
        <w:tc>
          <w:tcPr>
            <w:tcW w:w="283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Pelješka 8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Pile-</w:t>
            </w: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Kono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  <w:tr w:rsidR="00131825" w:rsidRPr="00131825" w:rsidTr="00821FE4">
        <w:tc>
          <w:tcPr>
            <w:tcW w:w="1368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Frano</w:t>
            </w:r>
          </w:p>
        </w:tc>
        <w:tc>
          <w:tcPr>
            <w:tcW w:w="1746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Čokljat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Privežna</w:t>
            </w:r>
            <w:proofErr w:type="spellEnd"/>
            <w:r w:rsidRPr="00131825">
              <w:rPr>
                <w:rFonts w:ascii="Arial" w:hAnsi="Arial" w:cs="Arial"/>
                <w:sz w:val="22"/>
                <w:szCs w:val="22"/>
              </w:rPr>
              <w:t xml:space="preserve"> 11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Pile-</w:t>
            </w: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Kono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Zamjenik</w:t>
            </w:r>
          </w:p>
        </w:tc>
      </w:tr>
      <w:tr w:rsidR="00131825" w:rsidRPr="00131825" w:rsidTr="00821FE4">
        <w:tc>
          <w:tcPr>
            <w:tcW w:w="1368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Oskar</w:t>
            </w:r>
          </w:p>
        </w:tc>
        <w:tc>
          <w:tcPr>
            <w:tcW w:w="1746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Benussi</w:t>
            </w:r>
          </w:p>
        </w:tc>
        <w:tc>
          <w:tcPr>
            <w:tcW w:w="283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Sv. Đurđa 4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Pile-</w:t>
            </w: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Kono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  <w:tr w:rsidR="00131825" w:rsidRPr="00131825" w:rsidTr="00821FE4">
        <w:tc>
          <w:tcPr>
            <w:tcW w:w="1368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Alem</w:t>
            </w:r>
            <w:proofErr w:type="spellEnd"/>
            <w:r w:rsidRPr="001318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46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Šabanović</w:t>
            </w:r>
          </w:p>
        </w:tc>
        <w:tc>
          <w:tcPr>
            <w:tcW w:w="283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Splitski put 21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Pile-</w:t>
            </w: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Kono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Zamjenik</w:t>
            </w:r>
          </w:p>
        </w:tc>
      </w:tr>
    </w:tbl>
    <w:p w:rsidR="00131825" w:rsidRPr="00131825" w:rsidRDefault="00131825" w:rsidP="00131825">
      <w:pPr>
        <w:rPr>
          <w:rFonts w:ascii="Arial" w:hAnsi="Arial" w:cs="Arial"/>
          <w:sz w:val="22"/>
          <w:szCs w:val="22"/>
        </w:rPr>
      </w:pPr>
    </w:p>
    <w:p w:rsidR="00131825" w:rsidRDefault="00131825" w:rsidP="00131825">
      <w:pPr>
        <w:rPr>
          <w:rFonts w:ascii="Arial" w:hAnsi="Arial" w:cs="Arial"/>
          <w:sz w:val="22"/>
          <w:szCs w:val="22"/>
        </w:rPr>
      </w:pPr>
      <w:r w:rsidRPr="00131825">
        <w:rPr>
          <w:rFonts w:ascii="Arial" w:hAnsi="Arial" w:cs="Arial"/>
          <w:b/>
          <w:bCs/>
          <w:sz w:val="22"/>
          <w:szCs w:val="22"/>
        </w:rPr>
        <w:t>Za gradski kotar Lapad</w:t>
      </w:r>
      <w:r w:rsidRPr="00131825">
        <w:rPr>
          <w:rFonts w:ascii="Arial" w:hAnsi="Arial" w:cs="Arial"/>
          <w:sz w:val="22"/>
          <w:szCs w:val="22"/>
        </w:rPr>
        <w:t xml:space="preserve"> (15 povjerenika i 15 zamjenika povjerenika)</w:t>
      </w:r>
    </w:p>
    <w:p w:rsidR="00821FE4" w:rsidRPr="00131825" w:rsidRDefault="00821FE4" w:rsidP="0013182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1745"/>
        <w:gridCol w:w="2835"/>
        <w:gridCol w:w="1417"/>
        <w:gridCol w:w="1560"/>
      </w:tblGrid>
      <w:tr w:rsidR="00131825" w:rsidRPr="00131825" w:rsidTr="00821FE4">
        <w:tc>
          <w:tcPr>
            <w:tcW w:w="1369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Vedran</w:t>
            </w:r>
          </w:p>
        </w:tc>
        <w:tc>
          <w:tcPr>
            <w:tcW w:w="174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 xml:space="preserve">Vukas- </w:t>
            </w: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Džajić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Josipa Pupačića 13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  <w:tr w:rsidR="00131825" w:rsidRPr="00131825" w:rsidTr="00821FE4">
        <w:tc>
          <w:tcPr>
            <w:tcW w:w="1369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Jakša</w:t>
            </w:r>
          </w:p>
        </w:tc>
        <w:tc>
          <w:tcPr>
            <w:tcW w:w="174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Đapić</w:t>
            </w:r>
          </w:p>
        </w:tc>
        <w:tc>
          <w:tcPr>
            <w:tcW w:w="283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Kardinala Stepinca 18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Zamjenik</w:t>
            </w:r>
          </w:p>
        </w:tc>
      </w:tr>
      <w:tr w:rsidR="00131825" w:rsidRPr="00131825" w:rsidTr="00821FE4">
        <w:tc>
          <w:tcPr>
            <w:tcW w:w="1369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Marko</w:t>
            </w:r>
          </w:p>
        </w:tc>
        <w:tc>
          <w:tcPr>
            <w:tcW w:w="174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Smokvina</w:t>
            </w:r>
          </w:p>
        </w:tc>
        <w:tc>
          <w:tcPr>
            <w:tcW w:w="283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Riječka 15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  <w:tr w:rsidR="00131825" w:rsidRPr="00131825" w:rsidTr="00821FE4">
        <w:tc>
          <w:tcPr>
            <w:tcW w:w="1369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 xml:space="preserve">Nikša </w:t>
            </w:r>
          </w:p>
        </w:tc>
        <w:tc>
          <w:tcPr>
            <w:tcW w:w="174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Sentić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 xml:space="preserve">Marka </w:t>
            </w: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Marojice</w:t>
            </w:r>
            <w:proofErr w:type="spellEnd"/>
            <w:r w:rsidRPr="00131825">
              <w:rPr>
                <w:rFonts w:ascii="Arial" w:hAnsi="Arial" w:cs="Arial"/>
                <w:sz w:val="22"/>
                <w:szCs w:val="22"/>
              </w:rPr>
              <w:t xml:space="preserve"> 13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Zamjenik</w:t>
            </w:r>
          </w:p>
        </w:tc>
      </w:tr>
      <w:tr w:rsidR="00131825" w:rsidRPr="00131825" w:rsidTr="00821FE4">
        <w:tc>
          <w:tcPr>
            <w:tcW w:w="1369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Srđan</w:t>
            </w:r>
          </w:p>
        </w:tc>
        <w:tc>
          <w:tcPr>
            <w:tcW w:w="174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Mišur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 xml:space="preserve">Žrtava s </w:t>
            </w: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Dakse</w:t>
            </w:r>
            <w:proofErr w:type="spellEnd"/>
            <w:r w:rsidRPr="00131825">
              <w:rPr>
                <w:rFonts w:ascii="Arial" w:hAnsi="Arial" w:cs="Arial"/>
                <w:sz w:val="22"/>
                <w:szCs w:val="22"/>
              </w:rPr>
              <w:t xml:space="preserve"> 10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  <w:tr w:rsidR="00131825" w:rsidRPr="00131825" w:rsidTr="00821FE4">
        <w:tc>
          <w:tcPr>
            <w:tcW w:w="1369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Maro</w:t>
            </w:r>
          </w:p>
        </w:tc>
        <w:tc>
          <w:tcPr>
            <w:tcW w:w="174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Lučić</w:t>
            </w:r>
          </w:p>
        </w:tc>
        <w:tc>
          <w:tcPr>
            <w:tcW w:w="283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 xml:space="preserve">Žrtava s </w:t>
            </w: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Dakse</w:t>
            </w:r>
            <w:proofErr w:type="spellEnd"/>
            <w:r w:rsidRPr="00131825">
              <w:rPr>
                <w:rFonts w:ascii="Arial" w:hAnsi="Arial" w:cs="Arial"/>
                <w:sz w:val="22"/>
                <w:szCs w:val="22"/>
              </w:rPr>
              <w:t xml:space="preserve"> 22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Zamjenik</w:t>
            </w:r>
          </w:p>
        </w:tc>
      </w:tr>
      <w:tr w:rsidR="00131825" w:rsidRPr="00131825" w:rsidTr="00821FE4">
        <w:tc>
          <w:tcPr>
            <w:tcW w:w="1369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 xml:space="preserve">Nikola </w:t>
            </w:r>
          </w:p>
        </w:tc>
        <w:tc>
          <w:tcPr>
            <w:tcW w:w="174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Bokarica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 xml:space="preserve">Frana </w:t>
            </w: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Kolumbića</w:t>
            </w:r>
            <w:proofErr w:type="spellEnd"/>
            <w:r w:rsidRPr="00131825">
              <w:rPr>
                <w:rFonts w:ascii="Arial" w:hAnsi="Arial" w:cs="Arial"/>
                <w:sz w:val="22"/>
                <w:szCs w:val="22"/>
              </w:rPr>
              <w:t xml:space="preserve"> 5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  <w:tr w:rsidR="00131825" w:rsidRPr="00131825" w:rsidTr="00821FE4">
        <w:tc>
          <w:tcPr>
            <w:tcW w:w="1369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 xml:space="preserve">Ivan </w:t>
            </w:r>
          </w:p>
        </w:tc>
        <w:tc>
          <w:tcPr>
            <w:tcW w:w="174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Bilić</w:t>
            </w:r>
          </w:p>
        </w:tc>
        <w:tc>
          <w:tcPr>
            <w:tcW w:w="283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 xml:space="preserve">Od </w:t>
            </w: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Batale</w:t>
            </w:r>
            <w:proofErr w:type="spellEnd"/>
            <w:r w:rsidRPr="00131825">
              <w:rPr>
                <w:rFonts w:ascii="Arial" w:hAnsi="Arial" w:cs="Arial"/>
                <w:sz w:val="22"/>
                <w:szCs w:val="22"/>
              </w:rPr>
              <w:t xml:space="preserve"> 13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Zamjenik</w:t>
            </w:r>
          </w:p>
        </w:tc>
      </w:tr>
      <w:tr w:rsidR="00131825" w:rsidRPr="00131825" w:rsidTr="00821FE4">
        <w:tc>
          <w:tcPr>
            <w:tcW w:w="1369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Mario</w:t>
            </w:r>
          </w:p>
        </w:tc>
        <w:tc>
          <w:tcPr>
            <w:tcW w:w="174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Lončarica</w:t>
            </w:r>
          </w:p>
        </w:tc>
        <w:tc>
          <w:tcPr>
            <w:tcW w:w="283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Iva Vojnovića 57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  <w:tr w:rsidR="00131825" w:rsidRPr="00131825" w:rsidTr="00821FE4">
        <w:tc>
          <w:tcPr>
            <w:tcW w:w="1369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Stjepan</w:t>
            </w:r>
          </w:p>
        </w:tc>
        <w:tc>
          <w:tcPr>
            <w:tcW w:w="174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Ćavar</w:t>
            </w:r>
          </w:p>
        </w:tc>
        <w:tc>
          <w:tcPr>
            <w:tcW w:w="283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Iva Dulčića 25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Zamjenik</w:t>
            </w:r>
          </w:p>
        </w:tc>
      </w:tr>
      <w:tr w:rsidR="00131825" w:rsidRPr="00131825" w:rsidTr="00821FE4">
        <w:tc>
          <w:tcPr>
            <w:tcW w:w="1369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Maro</w:t>
            </w:r>
          </w:p>
        </w:tc>
        <w:tc>
          <w:tcPr>
            <w:tcW w:w="174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Burum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 xml:space="preserve">Uz </w:t>
            </w: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Giman</w:t>
            </w:r>
            <w:proofErr w:type="spellEnd"/>
            <w:r w:rsidRPr="00131825">
              <w:rPr>
                <w:rFonts w:ascii="Arial" w:hAnsi="Arial" w:cs="Arial"/>
                <w:sz w:val="22"/>
                <w:szCs w:val="22"/>
              </w:rPr>
              <w:t xml:space="preserve"> 1a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  <w:tr w:rsidR="00131825" w:rsidRPr="00131825" w:rsidTr="00821FE4">
        <w:tc>
          <w:tcPr>
            <w:tcW w:w="1369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Maro</w:t>
            </w:r>
          </w:p>
        </w:tc>
        <w:tc>
          <w:tcPr>
            <w:tcW w:w="174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Kaminski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Ivanska</w:t>
            </w:r>
            <w:proofErr w:type="spellEnd"/>
            <w:r w:rsidRPr="00131825">
              <w:rPr>
                <w:rFonts w:ascii="Arial" w:hAnsi="Arial" w:cs="Arial"/>
                <w:sz w:val="22"/>
                <w:szCs w:val="22"/>
              </w:rPr>
              <w:t xml:space="preserve"> 18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Zamjenik</w:t>
            </w:r>
          </w:p>
        </w:tc>
      </w:tr>
      <w:tr w:rsidR="00131825" w:rsidRPr="00131825" w:rsidTr="00821FE4">
        <w:tc>
          <w:tcPr>
            <w:tcW w:w="1369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Mateo</w:t>
            </w:r>
          </w:p>
        </w:tc>
        <w:tc>
          <w:tcPr>
            <w:tcW w:w="174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Marić</w:t>
            </w:r>
          </w:p>
        </w:tc>
        <w:tc>
          <w:tcPr>
            <w:tcW w:w="283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Janjinska</w:t>
            </w:r>
            <w:proofErr w:type="spellEnd"/>
            <w:r w:rsidRPr="00131825">
              <w:rPr>
                <w:rFonts w:ascii="Arial" w:hAnsi="Arial" w:cs="Arial"/>
                <w:sz w:val="22"/>
                <w:szCs w:val="22"/>
              </w:rPr>
              <w:t xml:space="preserve"> 3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  <w:tr w:rsidR="00131825" w:rsidRPr="00131825" w:rsidTr="00821FE4">
        <w:tc>
          <w:tcPr>
            <w:tcW w:w="1369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Dubravko</w:t>
            </w:r>
          </w:p>
        </w:tc>
        <w:tc>
          <w:tcPr>
            <w:tcW w:w="174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Sjekavica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Kardinala Stepinca 8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Zamjenik</w:t>
            </w:r>
          </w:p>
        </w:tc>
      </w:tr>
      <w:tr w:rsidR="00131825" w:rsidRPr="00131825" w:rsidTr="00821FE4">
        <w:tc>
          <w:tcPr>
            <w:tcW w:w="1369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Nikola</w:t>
            </w:r>
          </w:p>
        </w:tc>
        <w:tc>
          <w:tcPr>
            <w:tcW w:w="174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Babić</w:t>
            </w:r>
          </w:p>
        </w:tc>
        <w:tc>
          <w:tcPr>
            <w:tcW w:w="283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Dalmatinska 8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  <w:tr w:rsidR="00131825" w:rsidRPr="00131825" w:rsidTr="00821FE4">
        <w:tc>
          <w:tcPr>
            <w:tcW w:w="1369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Zlatko</w:t>
            </w:r>
          </w:p>
        </w:tc>
        <w:tc>
          <w:tcPr>
            <w:tcW w:w="174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Begušić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Dubravkina 15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Zamjenik</w:t>
            </w:r>
          </w:p>
        </w:tc>
      </w:tr>
      <w:tr w:rsidR="00131825" w:rsidRPr="00131825" w:rsidTr="00821FE4">
        <w:tc>
          <w:tcPr>
            <w:tcW w:w="1369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Toni</w:t>
            </w:r>
          </w:p>
        </w:tc>
        <w:tc>
          <w:tcPr>
            <w:tcW w:w="174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Lulić</w:t>
            </w:r>
          </w:p>
        </w:tc>
        <w:tc>
          <w:tcPr>
            <w:tcW w:w="283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Uz Glavicu 9a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  <w:tr w:rsidR="00131825" w:rsidRPr="00131825" w:rsidTr="00821FE4">
        <w:tc>
          <w:tcPr>
            <w:tcW w:w="1369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Ivan</w:t>
            </w:r>
          </w:p>
        </w:tc>
        <w:tc>
          <w:tcPr>
            <w:tcW w:w="174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Vićan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 xml:space="preserve">Od </w:t>
            </w: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Batale</w:t>
            </w:r>
            <w:proofErr w:type="spellEnd"/>
            <w:r w:rsidRPr="00131825">
              <w:rPr>
                <w:rFonts w:ascii="Arial" w:hAnsi="Arial" w:cs="Arial"/>
                <w:sz w:val="22"/>
                <w:szCs w:val="22"/>
              </w:rPr>
              <w:t xml:space="preserve"> 15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Zamjenik</w:t>
            </w:r>
          </w:p>
        </w:tc>
      </w:tr>
      <w:tr w:rsidR="00131825" w:rsidRPr="00131825" w:rsidTr="00821FE4">
        <w:tc>
          <w:tcPr>
            <w:tcW w:w="1369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 xml:space="preserve">Maro </w:t>
            </w:r>
          </w:p>
        </w:tc>
        <w:tc>
          <w:tcPr>
            <w:tcW w:w="174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Car</w:t>
            </w:r>
          </w:p>
        </w:tc>
        <w:tc>
          <w:tcPr>
            <w:tcW w:w="283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Vatroslava Lisinskog 34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  <w:tr w:rsidR="00131825" w:rsidRPr="00131825" w:rsidTr="00821FE4">
        <w:tc>
          <w:tcPr>
            <w:tcW w:w="1369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Đivo</w:t>
            </w:r>
            <w:proofErr w:type="spellEnd"/>
          </w:p>
        </w:tc>
        <w:tc>
          <w:tcPr>
            <w:tcW w:w="174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Andrić</w:t>
            </w:r>
          </w:p>
        </w:tc>
        <w:tc>
          <w:tcPr>
            <w:tcW w:w="283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 xml:space="preserve">Od </w:t>
            </w: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Batale</w:t>
            </w:r>
            <w:proofErr w:type="spellEnd"/>
            <w:r w:rsidRPr="00131825"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Zamjenik</w:t>
            </w:r>
          </w:p>
        </w:tc>
      </w:tr>
      <w:tr w:rsidR="00131825" w:rsidRPr="00131825" w:rsidTr="00821FE4">
        <w:tc>
          <w:tcPr>
            <w:tcW w:w="1369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Ivo</w:t>
            </w:r>
          </w:p>
        </w:tc>
        <w:tc>
          <w:tcPr>
            <w:tcW w:w="174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Besjedica</w:t>
            </w:r>
          </w:p>
        </w:tc>
        <w:tc>
          <w:tcPr>
            <w:tcW w:w="283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Vatroslava Lisinskog 16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  <w:tr w:rsidR="00131825" w:rsidRPr="00131825" w:rsidTr="00821FE4">
        <w:tc>
          <w:tcPr>
            <w:tcW w:w="1369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Dario</w:t>
            </w:r>
          </w:p>
        </w:tc>
        <w:tc>
          <w:tcPr>
            <w:tcW w:w="174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Budman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Trpanjska 7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Zamjenik</w:t>
            </w:r>
          </w:p>
        </w:tc>
      </w:tr>
      <w:tr w:rsidR="00131825" w:rsidRPr="00131825" w:rsidTr="00821FE4">
        <w:tc>
          <w:tcPr>
            <w:tcW w:w="1369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Nino</w:t>
            </w:r>
          </w:p>
        </w:tc>
        <w:tc>
          <w:tcPr>
            <w:tcW w:w="174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Knežević</w:t>
            </w:r>
          </w:p>
        </w:tc>
        <w:tc>
          <w:tcPr>
            <w:tcW w:w="283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 xml:space="preserve">Mata </w:t>
            </w: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Vodopića</w:t>
            </w:r>
            <w:proofErr w:type="spellEnd"/>
            <w:r w:rsidRPr="00131825">
              <w:rPr>
                <w:rFonts w:ascii="Arial" w:hAnsi="Arial" w:cs="Arial"/>
                <w:sz w:val="22"/>
                <w:szCs w:val="22"/>
              </w:rPr>
              <w:t xml:space="preserve"> 28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  <w:tr w:rsidR="00131825" w:rsidRPr="00131825" w:rsidTr="00821FE4">
        <w:tc>
          <w:tcPr>
            <w:tcW w:w="1369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Andrija</w:t>
            </w:r>
          </w:p>
        </w:tc>
        <w:tc>
          <w:tcPr>
            <w:tcW w:w="174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Bratičević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Masarykov</w:t>
            </w:r>
            <w:proofErr w:type="spellEnd"/>
            <w:r w:rsidRPr="00131825">
              <w:rPr>
                <w:rFonts w:ascii="Arial" w:hAnsi="Arial" w:cs="Arial"/>
                <w:sz w:val="22"/>
                <w:szCs w:val="22"/>
              </w:rPr>
              <w:t xml:space="preserve"> put 3d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Zamjenik</w:t>
            </w:r>
          </w:p>
        </w:tc>
      </w:tr>
      <w:tr w:rsidR="00131825" w:rsidRPr="00131825" w:rsidTr="00821FE4">
        <w:tc>
          <w:tcPr>
            <w:tcW w:w="1369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Teo</w:t>
            </w:r>
          </w:p>
        </w:tc>
        <w:tc>
          <w:tcPr>
            <w:tcW w:w="174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Tomšić</w:t>
            </w:r>
          </w:p>
        </w:tc>
        <w:tc>
          <w:tcPr>
            <w:tcW w:w="283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 xml:space="preserve">Mata </w:t>
            </w: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Vodopića</w:t>
            </w:r>
            <w:proofErr w:type="spellEnd"/>
            <w:r w:rsidRPr="00131825">
              <w:rPr>
                <w:rFonts w:ascii="Arial" w:hAnsi="Arial" w:cs="Arial"/>
                <w:sz w:val="22"/>
                <w:szCs w:val="22"/>
              </w:rPr>
              <w:t xml:space="preserve"> 9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  <w:tr w:rsidR="00131825" w:rsidRPr="00131825" w:rsidTr="00821FE4">
        <w:tc>
          <w:tcPr>
            <w:tcW w:w="1369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Danijel</w:t>
            </w:r>
          </w:p>
        </w:tc>
        <w:tc>
          <w:tcPr>
            <w:tcW w:w="174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Kravarović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Komolačka</w:t>
            </w:r>
            <w:proofErr w:type="spellEnd"/>
            <w:r w:rsidRPr="00131825"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Zamjenik</w:t>
            </w:r>
          </w:p>
        </w:tc>
      </w:tr>
      <w:tr w:rsidR="00131825" w:rsidRPr="00131825" w:rsidTr="00821FE4">
        <w:tc>
          <w:tcPr>
            <w:tcW w:w="1369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Renato</w:t>
            </w:r>
          </w:p>
        </w:tc>
        <w:tc>
          <w:tcPr>
            <w:tcW w:w="174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Smoljko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Iva Vojnovića 83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  <w:tr w:rsidR="00131825" w:rsidRPr="00131825" w:rsidTr="00821FE4">
        <w:tc>
          <w:tcPr>
            <w:tcW w:w="1369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 xml:space="preserve">Mateo </w:t>
            </w:r>
          </w:p>
        </w:tc>
        <w:tc>
          <w:tcPr>
            <w:tcW w:w="174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Bender</w:t>
            </w:r>
          </w:p>
        </w:tc>
        <w:tc>
          <w:tcPr>
            <w:tcW w:w="283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Iva Vojnovića 91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Zamjenik</w:t>
            </w:r>
          </w:p>
        </w:tc>
      </w:tr>
      <w:tr w:rsidR="00131825" w:rsidRPr="00131825" w:rsidTr="00821FE4">
        <w:tc>
          <w:tcPr>
            <w:tcW w:w="1369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Marijan</w:t>
            </w:r>
          </w:p>
        </w:tc>
        <w:tc>
          <w:tcPr>
            <w:tcW w:w="174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Lakić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Iva Dulčića 35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  <w:tr w:rsidR="00131825" w:rsidRPr="00131825" w:rsidTr="00821FE4">
        <w:tc>
          <w:tcPr>
            <w:tcW w:w="1369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Nikola</w:t>
            </w:r>
          </w:p>
        </w:tc>
        <w:tc>
          <w:tcPr>
            <w:tcW w:w="174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Štaka</w:t>
            </w:r>
          </w:p>
        </w:tc>
        <w:tc>
          <w:tcPr>
            <w:tcW w:w="283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Nikole Tesle 9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Dubrovnik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Zamjenik</w:t>
            </w:r>
          </w:p>
        </w:tc>
      </w:tr>
    </w:tbl>
    <w:p w:rsidR="00131825" w:rsidRPr="00131825" w:rsidRDefault="00131825" w:rsidP="00131825">
      <w:pPr>
        <w:rPr>
          <w:rFonts w:ascii="Arial" w:hAnsi="Arial" w:cs="Arial"/>
          <w:sz w:val="22"/>
          <w:szCs w:val="22"/>
        </w:rPr>
      </w:pPr>
    </w:p>
    <w:p w:rsidR="00131825" w:rsidRDefault="00131825" w:rsidP="00131825">
      <w:pPr>
        <w:rPr>
          <w:rFonts w:ascii="Arial" w:hAnsi="Arial" w:cs="Arial"/>
          <w:sz w:val="22"/>
          <w:szCs w:val="22"/>
        </w:rPr>
      </w:pPr>
      <w:r w:rsidRPr="00131825">
        <w:rPr>
          <w:rFonts w:ascii="Arial" w:hAnsi="Arial" w:cs="Arial"/>
          <w:b/>
          <w:bCs/>
          <w:sz w:val="22"/>
          <w:szCs w:val="22"/>
        </w:rPr>
        <w:t>Za gradski kotar Komolac</w:t>
      </w:r>
      <w:r w:rsidRPr="00131825">
        <w:rPr>
          <w:rFonts w:ascii="Arial" w:hAnsi="Arial" w:cs="Arial"/>
          <w:sz w:val="22"/>
          <w:szCs w:val="22"/>
        </w:rPr>
        <w:t xml:space="preserve"> (4 povjerenika i  3 zamjenika povjerenika)</w:t>
      </w:r>
    </w:p>
    <w:p w:rsidR="00821FE4" w:rsidRPr="00131825" w:rsidRDefault="00821FE4" w:rsidP="0013182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746"/>
        <w:gridCol w:w="2835"/>
        <w:gridCol w:w="1417"/>
        <w:gridCol w:w="1560"/>
      </w:tblGrid>
      <w:tr w:rsidR="00131825" w:rsidRPr="00131825" w:rsidTr="00821FE4">
        <w:tc>
          <w:tcPr>
            <w:tcW w:w="1368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Vlaho</w:t>
            </w:r>
          </w:p>
        </w:tc>
        <w:tc>
          <w:tcPr>
            <w:tcW w:w="1746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Svilarić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Ogarići</w:t>
            </w:r>
            <w:proofErr w:type="spellEnd"/>
            <w:r w:rsidRPr="00131825">
              <w:rPr>
                <w:rFonts w:ascii="Arial" w:hAnsi="Arial" w:cs="Arial"/>
                <w:sz w:val="22"/>
                <w:szCs w:val="22"/>
              </w:rPr>
              <w:t xml:space="preserve"> 9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Komolac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  <w:tr w:rsidR="00131825" w:rsidRPr="00131825" w:rsidTr="00821FE4">
        <w:tc>
          <w:tcPr>
            <w:tcW w:w="1368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Pero</w:t>
            </w:r>
          </w:p>
        </w:tc>
        <w:tc>
          <w:tcPr>
            <w:tcW w:w="1746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Muhoberac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Knežica</w:t>
            </w:r>
            <w:proofErr w:type="spellEnd"/>
            <w:r w:rsidRPr="00131825">
              <w:rPr>
                <w:rFonts w:ascii="Arial" w:hAnsi="Arial" w:cs="Arial"/>
                <w:sz w:val="22"/>
                <w:szCs w:val="22"/>
              </w:rPr>
              <w:t xml:space="preserve"> 4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Komolac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Zamjenik</w:t>
            </w:r>
          </w:p>
        </w:tc>
      </w:tr>
      <w:tr w:rsidR="00131825" w:rsidRPr="00131825" w:rsidTr="00821FE4">
        <w:tc>
          <w:tcPr>
            <w:tcW w:w="1368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Tomislav</w:t>
            </w:r>
          </w:p>
        </w:tc>
        <w:tc>
          <w:tcPr>
            <w:tcW w:w="1746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Saltarić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Prijevor</w:t>
            </w:r>
            <w:proofErr w:type="spellEnd"/>
            <w:r w:rsidRPr="00131825">
              <w:rPr>
                <w:rFonts w:ascii="Arial" w:hAnsi="Arial" w:cs="Arial"/>
                <w:sz w:val="22"/>
                <w:szCs w:val="22"/>
              </w:rPr>
              <w:t xml:space="preserve"> Donji 47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Komolac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  <w:tr w:rsidR="00131825" w:rsidRPr="00131825" w:rsidTr="00821FE4">
        <w:tc>
          <w:tcPr>
            <w:tcW w:w="1368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Nikola</w:t>
            </w:r>
          </w:p>
        </w:tc>
        <w:tc>
          <w:tcPr>
            <w:tcW w:w="1746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Rudenjak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Prijevor</w:t>
            </w:r>
            <w:proofErr w:type="spellEnd"/>
            <w:r w:rsidRPr="00131825">
              <w:rPr>
                <w:rFonts w:ascii="Arial" w:hAnsi="Arial" w:cs="Arial"/>
                <w:sz w:val="22"/>
                <w:szCs w:val="22"/>
              </w:rPr>
              <w:t xml:space="preserve"> Donji 2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Komolac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Zamjenik</w:t>
            </w:r>
          </w:p>
        </w:tc>
      </w:tr>
      <w:tr w:rsidR="00131825" w:rsidRPr="00131825" w:rsidTr="00821FE4">
        <w:tc>
          <w:tcPr>
            <w:tcW w:w="1368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Hrvoje</w:t>
            </w:r>
          </w:p>
        </w:tc>
        <w:tc>
          <w:tcPr>
            <w:tcW w:w="1746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Soldo</w:t>
            </w:r>
          </w:p>
        </w:tc>
        <w:tc>
          <w:tcPr>
            <w:tcW w:w="283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Od Izvora 61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Komolac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  <w:tr w:rsidR="00131825" w:rsidRPr="00131825" w:rsidTr="00821FE4">
        <w:tc>
          <w:tcPr>
            <w:tcW w:w="1368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Ivo</w:t>
            </w:r>
          </w:p>
        </w:tc>
        <w:tc>
          <w:tcPr>
            <w:tcW w:w="1746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Matušić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Uz Jadransku cestu 80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Komolac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Zamjenik</w:t>
            </w:r>
          </w:p>
        </w:tc>
      </w:tr>
      <w:tr w:rsidR="00131825" w:rsidRPr="00131825" w:rsidTr="00821FE4">
        <w:tc>
          <w:tcPr>
            <w:tcW w:w="1368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Ivan</w:t>
            </w:r>
          </w:p>
        </w:tc>
        <w:tc>
          <w:tcPr>
            <w:tcW w:w="1746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Majstorović</w:t>
            </w:r>
          </w:p>
        </w:tc>
        <w:tc>
          <w:tcPr>
            <w:tcW w:w="283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Čajkovica</w:t>
            </w:r>
            <w:proofErr w:type="spellEnd"/>
            <w:r w:rsidRPr="00131825">
              <w:rPr>
                <w:rFonts w:ascii="Arial" w:hAnsi="Arial" w:cs="Arial"/>
                <w:sz w:val="22"/>
                <w:szCs w:val="22"/>
              </w:rPr>
              <w:t xml:space="preserve"> Nova 1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Komolac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</w:tbl>
    <w:p w:rsidR="00131825" w:rsidRPr="00131825" w:rsidRDefault="00131825" w:rsidP="00131825">
      <w:pPr>
        <w:rPr>
          <w:rFonts w:ascii="Arial" w:hAnsi="Arial" w:cs="Arial"/>
          <w:sz w:val="22"/>
          <w:szCs w:val="22"/>
        </w:rPr>
      </w:pPr>
    </w:p>
    <w:p w:rsidR="00131825" w:rsidRDefault="00131825" w:rsidP="00131825">
      <w:pPr>
        <w:rPr>
          <w:rFonts w:ascii="Arial" w:hAnsi="Arial" w:cs="Arial"/>
          <w:sz w:val="22"/>
          <w:szCs w:val="22"/>
        </w:rPr>
      </w:pPr>
      <w:bookmarkStart w:id="1" w:name="_Hlk117602573"/>
      <w:r w:rsidRPr="00131825">
        <w:rPr>
          <w:rFonts w:ascii="Arial" w:hAnsi="Arial" w:cs="Arial"/>
          <w:b/>
          <w:bCs/>
          <w:sz w:val="22"/>
          <w:szCs w:val="22"/>
        </w:rPr>
        <w:lastRenderedPageBreak/>
        <w:t xml:space="preserve">Za mjesni odbor </w:t>
      </w:r>
      <w:proofErr w:type="spellStart"/>
      <w:r w:rsidRPr="00131825">
        <w:rPr>
          <w:rFonts w:ascii="Arial" w:hAnsi="Arial" w:cs="Arial"/>
          <w:b/>
          <w:bCs/>
          <w:sz w:val="22"/>
          <w:szCs w:val="22"/>
        </w:rPr>
        <w:t>Brsečine</w:t>
      </w:r>
      <w:proofErr w:type="spellEnd"/>
      <w:r w:rsidRPr="00131825">
        <w:rPr>
          <w:rFonts w:ascii="Arial" w:hAnsi="Arial" w:cs="Arial"/>
          <w:sz w:val="22"/>
          <w:szCs w:val="22"/>
        </w:rPr>
        <w:t xml:space="preserve"> (1 povjerenik)</w:t>
      </w:r>
    </w:p>
    <w:p w:rsidR="00821FE4" w:rsidRPr="00131825" w:rsidRDefault="00821FE4" w:rsidP="0013182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1751"/>
        <w:gridCol w:w="2835"/>
        <w:gridCol w:w="1417"/>
        <w:gridCol w:w="1560"/>
      </w:tblGrid>
      <w:tr w:rsidR="00131825" w:rsidRPr="00131825" w:rsidTr="00821FE4">
        <w:tc>
          <w:tcPr>
            <w:tcW w:w="136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Tihomir</w:t>
            </w:r>
          </w:p>
        </w:tc>
        <w:tc>
          <w:tcPr>
            <w:tcW w:w="1751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Panković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Podkondilo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Brsečine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  <w:bookmarkEnd w:id="1"/>
    </w:tbl>
    <w:p w:rsidR="00131825" w:rsidRPr="00131825" w:rsidRDefault="00131825" w:rsidP="00131825">
      <w:pPr>
        <w:rPr>
          <w:rFonts w:ascii="Arial" w:hAnsi="Arial" w:cs="Arial"/>
          <w:b/>
          <w:bCs/>
          <w:sz w:val="22"/>
          <w:szCs w:val="22"/>
        </w:rPr>
      </w:pPr>
    </w:p>
    <w:p w:rsidR="00131825" w:rsidRDefault="00131825" w:rsidP="00131825">
      <w:pPr>
        <w:rPr>
          <w:rFonts w:ascii="Arial" w:hAnsi="Arial" w:cs="Arial"/>
          <w:sz w:val="22"/>
          <w:szCs w:val="22"/>
        </w:rPr>
      </w:pPr>
      <w:r w:rsidRPr="00131825">
        <w:rPr>
          <w:rFonts w:ascii="Arial" w:hAnsi="Arial" w:cs="Arial"/>
          <w:b/>
          <w:bCs/>
          <w:sz w:val="22"/>
          <w:szCs w:val="22"/>
        </w:rPr>
        <w:t>Za mjesni odbor Gromača</w:t>
      </w:r>
      <w:r w:rsidRPr="00131825">
        <w:rPr>
          <w:rFonts w:ascii="Arial" w:hAnsi="Arial" w:cs="Arial"/>
          <w:sz w:val="22"/>
          <w:szCs w:val="22"/>
        </w:rPr>
        <w:t xml:space="preserve"> (1 povjerenik)</w:t>
      </w:r>
    </w:p>
    <w:p w:rsidR="00821FE4" w:rsidRPr="00131825" w:rsidRDefault="00821FE4" w:rsidP="0013182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1763"/>
        <w:gridCol w:w="2835"/>
        <w:gridCol w:w="1417"/>
        <w:gridCol w:w="1560"/>
      </w:tblGrid>
      <w:tr w:rsidR="00131825" w:rsidRPr="00131825" w:rsidTr="00821FE4">
        <w:tc>
          <w:tcPr>
            <w:tcW w:w="1351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Ivica</w:t>
            </w:r>
          </w:p>
        </w:tc>
        <w:tc>
          <w:tcPr>
            <w:tcW w:w="176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Margaretić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Gromača 22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Gromača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</w:tbl>
    <w:p w:rsidR="00131825" w:rsidRPr="00131825" w:rsidRDefault="00131825" w:rsidP="00131825">
      <w:pPr>
        <w:rPr>
          <w:rFonts w:ascii="Arial" w:hAnsi="Arial" w:cs="Arial"/>
          <w:sz w:val="22"/>
          <w:szCs w:val="22"/>
        </w:rPr>
      </w:pPr>
    </w:p>
    <w:p w:rsidR="00131825" w:rsidRDefault="00131825" w:rsidP="00131825">
      <w:pPr>
        <w:rPr>
          <w:rFonts w:ascii="Arial" w:hAnsi="Arial" w:cs="Arial"/>
          <w:sz w:val="22"/>
          <w:szCs w:val="22"/>
        </w:rPr>
      </w:pPr>
      <w:r w:rsidRPr="00131825">
        <w:rPr>
          <w:rFonts w:ascii="Arial" w:hAnsi="Arial" w:cs="Arial"/>
          <w:b/>
          <w:bCs/>
          <w:sz w:val="22"/>
          <w:szCs w:val="22"/>
        </w:rPr>
        <w:t xml:space="preserve">Za mjesni odbor </w:t>
      </w:r>
      <w:proofErr w:type="spellStart"/>
      <w:r w:rsidRPr="00131825">
        <w:rPr>
          <w:rFonts w:ascii="Arial" w:hAnsi="Arial" w:cs="Arial"/>
          <w:b/>
          <w:bCs/>
          <w:sz w:val="22"/>
          <w:szCs w:val="22"/>
        </w:rPr>
        <w:t>Ljubač</w:t>
      </w:r>
      <w:proofErr w:type="spellEnd"/>
      <w:r w:rsidRPr="00131825">
        <w:rPr>
          <w:rFonts w:ascii="Arial" w:hAnsi="Arial" w:cs="Arial"/>
          <w:sz w:val="22"/>
          <w:szCs w:val="22"/>
        </w:rPr>
        <w:t xml:space="preserve"> (1 povjerenik)</w:t>
      </w:r>
    </w:p>
    <w:p w:rsidR="00821FE4" w:rsidRPr="00131825" w:rsidRDefault="00821FE4" w:rsidP="0013182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1758"/>
        <w:gridCol w:w="2835"/>
        <w:gridCol w:w="1417"/>
        <w:gridCol w:w="1560"/>
      </w:tblGrid>
      <w:tr w:rsidR="00131825" w:rsidRPr="00131825" w:rsidTr="00821FE4">
        <w:tc>
          <w:tcPr>
            <w:tcW w:w="1356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Luko</w:t>
            </w:r>
          </w:p>
        </w:tc>
        <w:tc>
          <w:tcPr>
            <w:tcW w:w="1758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Musladin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Ljubač</w:t>
            </w:r>
            <w:proofErr w:type="spellEnd"/>
            <w:r w:rsidRPr="00131825">
              <w:rPr>
                <w:rFonts w:ascii="Arial" w:hAnsi="Arial" w:cs="Arial"/>
                <w:sz w:val="22"/>
                <w:szCs w:val="22"/>
              </w:rPr>
              <w:t xml:space="preserve"> 7b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Ljubač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</w:tbl>
    <w:p w:rsidR="00131825" w:rsidRPr="00131825" w:rsidRDefault="00131825" w:rsidP="00131825">
      <w:pPr>
        <w:rPr>
          <w:rFonts w:ascii="Arial" w:hAnsi="Arial" w:cs="Arial"/>
          <w:b/>
          <w:bCs/>
          <w:sz w:val="22"/>
          <w:szCs w:val="22"/>
        </w:rPr>
      </w:pPr>
    </w:p>
    <w:p w:rsidR="00131825" w:rsidRDefault="00131825" w:rsidP="00131825">
      <w:pPr>
        <w:rPr>
          <w:rFonts w:ascii="Arial" w:hAnsi="Arial" w:cs="Arial"/>
          <w:sz w:val="22"/>
          <w:szCs w:val="22"/>
        </w:rPr>
      </w:pPr>
      <w:r w:rsidRPr="00131825">
        <w:rPr>
          <w:rFonts w:ascii="Arial" w:hAnsi="Arial" w:cs="Arial"/>
          <w:b/>
          <w:bCs/>
          <w:sz w:val="22"/>
          <w:szCs w:val="22"/>
        </w:rPr>
        <w:t xml:space="preserve">Za mjesni odbor </w:t>
      </w:r>
      <w:proofErr w:type="spellStart"/>
      <w:r w:rsidRPr="00131825">
        <w:rPr>
          <w:rFonts w:ascii="Arial" w:hAnsi="Arial" w:cs="Arial"/>
          <w:b/>
          <w:bCs/>
          <w:sz w:val="22"/>
          <w:szCs w:val="22"/>
        </w:rPr>
        <w:t>Mravinjac</w:t>
      </w:r>
      <w:proofErr w:type="spellEnd"/>
      <w:r w:rsidRPr="00131825">
        <w:rPr>
          <w:rFonts w:ascii="Arial" w:hAnsi="Arial" w:cs="Arial"/>
          <w:sz w:val="22"/>
          <w:szCs w:val="22"/>
        </w:rPr>
        <w:t xml:space="preserve"> (1 povjerenik)</w:t>
      </w:r>
    </w:p>
    <w:p w:rsidR="00821FE4" w:rsidRPr="00131825" w:rsidRDefault="00821FE4" w:rsidP="0013182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1311"/>
        <w:gridCol w:w="2835"/>
        <w:gridCol w:w="1417"/>
        <w:gridCol w:w="1560"/>
      </w:tblGrid>
      <w:tr w:rsidR="00131825" w:rsidRPr="00131825" w:rsidTr="00821FE4">
        <w:tc>
          <w:tcPr>
            <w:tcW w:w="180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Petar</w:t>
            </w:r>
          </w:p>
        </w:tc>
        <w:tc>
          <w:tcPr>
            <w:tcW w:w="1311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Kotlar</w:t>
            </w:r>
          </w:p>
        </w:tc>
        <w:tc>
          <w:tcPr>
            <w:tcW w:w="283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Podvor</w:t>
            </w:r>
            <w:proofErr w:type="spellEnd"/>
            <w:r w:rsidRPr="00131825">
              <w:rPr>
                <w:rFonts w:ascii="Arial" w:hAnsi="Arial" w:cs="Arial"/>
                <w:sz w:val="22"/>
                <w:szCs w:val="22"/>
              </w:rPr>
              <w:t xml:space="preserve"> 4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Mravinjac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</w:tbl>
    <w:p w:rsidR="00131825" w:rsidRPr="00131825" w:rsidRDefault="00131825" w:rsidP="00131825">
      <w:pPr>
        <w:rPr>
          <w:rFonts w:ascii="Arial" w:hAnsi="Arial" w:cs="Arial"/>
          <w:sz w:val="22"/>
          <w:szCs w:val="22"/>
        </w:rPr>
      </w:pPr>
    </w:p>
    <w:p w:rsidR="00131825" w:rsidRDefault="00131825" w:rsidP="00131825">
      <w:pPr>
        <w:rPr>
          <w:rFonts w:ascii="Arial" w:hAnsi="Arial" w:cs="Arial"/>
          <w:sz w:val="22"/>
          <w:szCs w:val="22"/>
        </w:rPr>
      </w:pPr>
      <w:r w:rsidRPr="00131825">
        <w:rPr>
          <w:rFonts w:ascii="Arial" w:hAnsi="Arial" w:cs="Arial"/>
          <w:b/>
          <w:bCs/>
          <w:sz w:val="22"/>
          <w:szCs w:val="22"/>
        </w:rPr>
        <w:t xml:space="preserve">Za mjesni odbor </w:t>
      </w:r>
      <w:proofErr w:type="spellStart"/>
      <w:r w:rsidRPr="00131825">
        <w:rPr>
          <w:rFonts w:ascii="Arial" w:hAnsi="Arial" w:cs="Arial"/>
          <w:b/>
          <w:bCs/>
          <w:sz w:val="22"/>
          <w:szCs w:val="22"/>
        </w:rPr>
        <w:t>Kliševo</w:t>
      </w:r>
      <w:proofErr w:type="spellEnd"/>
      <w:r w:rsidRPr="00131825">
        <w:rPr>
          <w:rFonts w:ascii="Arial" w:hAnsi="Arial" w:cs="Arial"/>
          <w:sz w:val="22"/>
          <w:szCs w:val="22"/>
        </w:rPr>
        <w:t xml:space="preserve"> (1 povjerenik)</w:t>
      </w:r>
    </w:p>
    <w:p w:rsidR="00821FE4" w:rsidRPr="00131825" w:rsidRDefault="00821FE4" w:rsidP="0013182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1310"/>
        <w:gridCol w:w="2835"/>
        <w:gridCol w:w="1417"/>
        <w:gridCol w:w="1560"/>
      </w:tblGrid>
      <w:tr w:rsidR="00131825" w:rsidRPr="00131825" w:rsidTr="00821FE4">
        <w:tc>
          <w:tcPr>
            <w:tcW w:w="1804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Tonći</w:t>
            </w:r>
          </w:p>
        </w:tc>
        <w:tc>
          <w:tcPr>
            <w:tcW w:w="131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Vuleša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Kliševo</w:t>
            </w:r>
            <w:proofErr w:type="spellEnd"/>
            <w:r w:rsidRPr="00131825">
              <w:rPr>
                <w:rFonts w:ascii="Arial" w:hAnsi="Arial" w:cs="Arial"/>
                <w:sz w:val="22"/>
                <w:szCs w:val="22"/>
              </w:rPr>
              <w:t xml:space="preserve"> 19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Kliševo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</w:tbl>
    <w:p w:rsidR="00131825" w:rsidRPr="00131825" w:rsidRDefault="00131825" w:rsidP="00131825">
      <w:pPr>
        <w:rPr>
          <w:rFonts w:ascii="Arial" w:hAnsi="Arial" w:cs="Arial"/>
          <w:sz w:val="22"/>
          <w:szCs w:val="22"/>
        </w:rPr>
      </w:pPr>
    </w:p>
    <w:p w:rsidR="00131825" w:rsidRDefault="00131825" w:rsidP="00131825">
      <w:pPr>
        <w:rPr>
          <w:rFonts w:ascii="Arial" w:hAnsi="Arial" w:cs="Arial"/>
          <w:sz w:val="22"/>
          <w:szCs w:val="22"/>
        </w:rPr>
      </w:pPr>
      <w:r w:rsidRPr="00131825">
        <w:rPr>
          <w:rFonts w:ascii="Arial" w:hAnsi="Arial" w:cs="Arial"/>
          <w:b/>
          <w:bCs/>
          <w:sz w:val="22"/>
          <w:szCs w:val="22"/>
        </w:rPr>
        <w:t xml:space="preserve">Za mjesni odbor </w:t>
      </w:r>
      <w:proofErr w:type="spellStart"/>
      <w:r w:rsidRPr="00131825">
        <w:rPr>
          <w:rFonts w:ascii="Arial" w:hAnsi="Arial" w:cs="Arial"/>
          <w:b/>
          <w:bCs/>
          <w:sz w:val="22"/>
          <w:szCs w:val="22"/>
        </w:rPr>
        <w:t>Mrčevo</w:t>
      </w:r>
      <w:proofErr w:type="spellEnd"/>
      <w:r w:rsidRPr="00131825">
        <w:rPr>
          <w:rFonts w:ascii="Arial" w:hAnsi="Arial" w:cs="Arial"/>
          <w:sz w:val="22"/>
          <w:szCs w:val="22"/>
        </w:rPr>
        <w:t xml:space="preserve"> (1 povjerenik)</w:t>
      </w:r>
    </w:p>
    <w:p w:rsidR="00821FE4" w:rsidRPr="00131825" w:rsidRDefault="00821FE4" w:rsidP="0013182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1307"/>
        <w:gridCol w:w="2835"/>
        <w:gridCol w:w="1417"/>
        <w:gridCol w:w="1560"/>
      </w:tblGrid>
      <w:tr w:rsidR="00131825" w:rsidRPr="00131825" w:rsidTr="00821FE4">
        <w:tc>
          <w:tcPr>
            <w:tcW w:w="180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Zlatko</w:t>
            </w:r>
          </w:p>
        </w:tc>
        <w:tc>
          <w:tcPr>
            <w:tcW w:w="130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Radiš</w:t>
            </w:r>
          </w:p>
        </w:tc>
        <w:tc>
          <w:tcPr>
            <w:tcW w:w="283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Mrčevo</w:t>
            </w:r>
            <w:proofErr w:type="spellEnd"/>
            <w:r w:rsidRPr="00131825">
              <w:rPr>
                <w:rFonts w:ascii="Arial" w:hAnsi="Arial" w:cs="Arial"/>
                <w:sz w:val="22"/>
                <w:szCs w:val="22"/>
              </w:rPr>
              <w:t xml:space="preserve"> 32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Mrčevo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</w:tbl>
    <w:p w:rsidR="00131825" w:rsidRPr="00131825" w:rsidRDefault="00131825" w:rsidP="00131825">
      <w:pPr>
        <w:rPr>
          <w:rFonts w:ascii="Arial" w:hAnsi="Arial" w:cs="Arial"/>
          <w:b/>
          <w:bCs/>
          <w:sz w:val="22"/>
          <w:szCs w:val="22"/>
        </w:rPr>
      </w:pPr>
    </w:p>
    <w:p w:rsidR="00131825" w:rsidRDefault="00131825" w:rsidP="00131825">
      <w:pPr>
        <w:rPr>
          <w:rFonts w:ascii="Arial" w:hAnsi="Arial" w:cs="Arial"/>
          <w:sz w:val="22"/>
          <w:szCs w:val="22"/>
        </w:rPr>
      </w:pPr>
      <w:r w:rsidRPr="00131825">
        <w:rPr>
          <w:rFonts w:ascii="Arial" w:hAnsi="Arial" w:cs="Arial"/>
          <w:b/>
          <w:bCs/>
          <w:sz w:val="22"/>
          <w:szCs w:val="22"/>
        </w:rPr>
        <w:t>Za mjesni odbor Orašac</w:t>
      </w:r>
      <w:r w:rsidRPr="00131825">
        <w:rPr>
          <w:rFonts w:ascii="Arial" w:hAnsi="Arial" w:cs="Arial"/>
          <w:sz w:val="22"/>
          <w:szCs w:val="22"/>
        </w:rPr>
        <w:t xml:space="preserve"> (2 povjerenika i 1 zamjenik povjerenika)</w:t>
      </w:r>
    </w:p>
    <w:p w:rsidR="00821FE4" w:rsidRPr="00131825" w:rsidRDefault="00821FE4" w:rsidP="0013182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1310"/>
        <w:gridCol w:w="2835"/>
        <w:gridCol w:w="1417"/>
        <w:gridCol w:w="1560"/>
      </w:tblGrid>
      <w:tr w:rsidR="00131825" w:rsidRPr="00131825" w:rsidTr="00821FE4">
        <w:tc>
          <w:tcPr>
            <w:tcW w:w="1804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Miro</w:t>
            </w:r>
          </w:p>
        </w:tc>
        <w:tc>
          <w:tcPr>
            <w:tcW w:w="131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Avdić</w:t>
            </w:r>
          </w:p>
        </w:tc>
        <w:tc>
          <w:tcPr>
            <w:tcW w:w="283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 xml:space="preserve">Pod </w:t>
            </w: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Đurđevom</w:t>
            </w:r>
            <w:proofErr w:type="spellEnd"/>
            <w:r w:rsidRPr="00131825">
              <w:rPr>
                <w:rFonts w:ascii="Arial" w:hAnsi="Arial" w:cs="Arial"/>
                <w:sz w:val="22"/>
                <w:szCs w:val="22"/>
              </w:rPr>
              <w:t xml:space="preserve"> crkvom 10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Orašac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  <w:tr w:rsidR="00131825" w:rsidRPr="00131825" w:rsidTr="00821FE4">
        <w:tc>
          <w:tcPr>
            <w:tcW w:w="1804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Ivica</w:t>
            </w:r>
          </w:p>
        </w:tc>
        <w:tc>
          <w:tcPr>
            <w:tcW w:w="131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Šabić</w:t>
            </w:r>
          </w:p>
        </w:tc>
        <w:tc>
          <w:tcPr>
            <w:tcW w:w="283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Na pržini 3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Orašac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  <w:tr w:rsidR="00131825" w:rsidRPr="00131825" w:rsidTr="00821FE4">
        <w:tc>
          <w:tcPr>
            <w:tcW w:w="1804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 xml:space="preserve">Nikola </w:t>
            </w:r>
          </w:p>
        </w:tc>
        <w:tc>
          <w:tcPr>
            <w:tcW w:w="131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Hajdić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Na pržini 14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Orašac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Zamjenik</w:t>
            </w:r>
          </w:p>
        </w:tc>
      </w:tr>
    </w:tbl>
    <w:p w:rsidR="00131825" w:rsidRPr="00131825" w:rsidRDefault="00131825" w:rsidP="00131825">
      <w:pPr>
        <w:rPr>
          <w:rFonts w:ascii="Arial" w:hAnsi="Arial" w:cs="Arial"/>
          <w:sz w:val="22"/>
          <w:szCs w:val="22"/>
        </w:rPr>
      </w:pPr>
    </w:p>
    <w:p w:rsidR="00131825" w:rsidRDefault="00131825" w:rsidP="00131825">
      <w:pPr>
        <w:rPr>
          <w:rFonts w:ascii="Arial" w:hAnsi="Arial" w:cs="Arial"/>
          <w:sz w:val="22"/>
          <w:szCs w:val="22"/>
        </w:rPr>
      </w:pPr>
      <w:r w:rsidRPr="00131825">
        <w:rPr>
          <w:rFonts w:ascii="Arial" w:hAnsi="Arial" w:cs="Arial"/>
          <w:b/>
          <w:bCs/>
          <w:sz w:val="22"/>
          <w:szCs w:val="22"/>
        </w:rPr>
        <w:t xml:space="preserve">Za mjesni odbor </w:t>
      </w:r>
      <w:proofErr w:type="spellStart"/>
      <w:r w:rsidRPr="00131825">
        <w:rPr>
          <w:rFonts w:ascii="Arial" w:hAnsi="Arial" w:cs="Arial"/>
          <w:b/>
          <w:bCs/>
          <w:sz w:val="22"/>
          <w:szCs w:val="22"/>
        </w:rPr>
        <w:t>Osojnik</w:t>
      </w:r>
      <w:proofErr w:type="spellEnd"/>
      <w:r w:rsidRPr="00131825">
        <w:rPr>
          <w:rFonts w:ascii="Arial" w:hAnsi="Arial" w:cs="Arial"/>
          <w:sz w:val="22"/>
          <w:szCs w:val="22"/>
        </w:rPr>
        <w:t xml:space="preserve"> (1 povjerenik i 1 zamjenik povjerenika)</w:t>
      </w:r>
    </w:p>
    <w:p w:rsidR="00821FE4" w:rsidRPr="00131825" w:rsidRDefault="00821FE4" w:rsidP="0013182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1311"/>
        <w:gridCol w:w="2835"/>
        <w:gridCol w:w="1417"/>
        <w:gridCol w:w="1560"/>
      </w:tblGrid>
      <w:tr w:rsidR="00131825" w:rsidRPr="00131825" w:rsidTr="00821FE4">
        <w:tc>
          <w:tcPr>
            <w:tcW w:w="180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Marijo</w:t>
            </w:r>
          </w:p>
        </w:tc>
        <w:tc>
          <w:tcPr>
            <w:tcW w:w="1311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Urljević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Prodanići</w:t>
            </w:r>
            <w:proofErr w:type="spellEnd"/>
            <w:r w:rsidRPr="00131825">
              <w:rPr>
                <w:rFonts w:ascii="Arial" w:hAnsi="Arial" w:cs="Arial"/>
                <w:sz w:val="22"/>
                <w:szCs w:val="22"/>
              </w:rPr>
              <w:t xml:space="preserve"> 11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Osojnik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  <w:tr w:rsidR="00131825" w:rsidRPr="00131825" w:rsidTr="00821FE4">
        <w:tc>
          <w:tcPr>
            <w:tcW w:w="180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 xml:space="preserve">Đuro </w:t>
            </w:r>
          </w:p>
        </w:tc>
        <w:tc>
          <w:tcPr>
            <w:tcW w:w="1311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Šurko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Doljani 18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Osojnik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Zamjenik</w:t>
            </w:r>
          </w:p>
        </w:tc>
      </w:tr>
    </w:tbl>
    <w:p w:rsidR="00131825" w:rsidRPr="00131825" w:rsidRDefault="00131825" w:rsidP="00131825">
      <w:pPr>
        <w:rPr>
          <w:rFonts w:ascii="Arial" w:hAnsi="Arial" w:cs="Arial"/>
          <w:b/>
          <w:bCs/>
          <w:sz w:val="22"/>
          <w:szCs w:val="22"/>
        </w:rPr>
      </w:pPr>
    </w:p>
    <w:p w:rsidR="00131825" w:rsidRDefault="00131825" w:rsidP="00131825">
      <w:pPr>
        <w:rPr>
          <w:rFonts w:ascii="Arial" w:hAnsi="Arial" w:cs="Arial"/>
          <w:sz w:val="22"/>
          <w:szCs w:val="22"/>
        </w:rPr>
      </w:pPr>
      <w:r w:rsidRPr="00131825">
        <w:rPr>
          <w:rFonts w:ascii="Arial" w:hAnsi="Arial" w:cs="Arial"/>
          <w:b/>
          <w:bCs/>
          <w:sz w:val="22"/>
          <w:szCs w:val="22"/>
        </w:rPr>
        <w:t xml:space="preserve">Za mjesni odbor </w:t>
      </w:r>
      <w:proofErr w:type="spellStart"/>
      <w:r w:rsidRPr="00131825">
        <w:rPr>
          <w:rFonts w:ascii="Arial" w:hAnsi="Arial" w:cs="Arial"/>
          <w:b/>
          <w:bCs/>
          <w:sz w:val="22"/>
          <w:szCs w:val="22"/>
        </w:rPr>
        <w:t>Trsteno</w:t>
      </w:r>
      <w:proofErr w:type="spellEnd"/>
      <w:r w:rsidRPr="00131825">
        <w:rPr>
          <w:rFonts w:ascii="Arial" w:hAnsi="Arial" w:cs="Arial"/>
          <w:sz w:val="22"/>
          <w:szCs w:val="22"/>
        </w:rPr>
        <w:t xml:space="preserve"> (1 povjerenik i 1 zamjenik povjerenika)</w:t>
      </w:r>
    </w:p>
    <w:p w:rsidR="00821FE4" w:rsidRPr="00131825" w:rsidRDefault="00821FE4" w:rsidP="0013182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1308"/>
        <w:gridCol w:w="2835"/>
        <w:gridCol w:w="1417"/>
        <w:gridCol w:w="1560"/>
      </w:tblGrid>
      <w:tr w:rsidR="00131825" w:rsidRPr="00131825" w:rsidTr="00821FE4">
        <w:tc>
          <w:tcPr>
            <w:tcW w:w="1806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Antun</w:t>
            </w:r>
          </w:p>
        </w:tc>
        <w:tc>
          <w:tcPr>
            <w:tcW w:w="1308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Bošković</w:t>
            </w:r>
          </w:p>
        </w:tc>
        <w:tc>
          <w:tcPr>
            <w:tcW w:w="283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Za Gospom 16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Trsteno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  <w:tr w:rsidR="00131825" w:rsidRPr="00131825" w:rsidTr="00821FE4">
        <w:tc>
          <w:tcPr>
            <w:tcW w:w="1806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Jadran</w:t>
            </w:r>
          </w:p>
        </w:tc>
        <w:tc>
          <w:tcPr>
            <w:tcW w:w="1308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Bijelić</w:t>
            </w:r>
          </w:p>
        </w:tc>
        <w:tc>
          <w:tcPr>
            <w:tcW w:w="283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Potok 3b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Trsteno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Zamjenik</w:t>
            </w:r>
          </w:p>
        </w:tc>
      </w:tr>
    </w:tbl>
    <w:p w:rsidR="00131825" w:rsidRPr="00131825" w:rsidRDefault="00131825" w:rsidP="00131825">
      <w:pPr>
        <w:rPr>
          <w:rFonts w:ascii="Arial" w:hAnsi="Arial" w:cs="Arial"/>
          <w:sz w:val="22"/>
          <w:szCs w:val="22"/>
        </w:rPr>
      </w:pPr>
    </w:p>
    <w:p w:rsidR="00131825" w:rsidRDefault="00131825" w:rsidP="00131825">
      <w:pPr>
        <w:rPr>
          <w:rFonts w:ascii="Arial" w:hAnsi="Arial" w:cs="Arial"/>
          <w:sz w:val="22"/>
          <w:szCs w:val="22"/>
        </w:rPr>
      </w:pPr>
      <w:r w:rsidRPr="00131825">
        <w:rPr>
          <w:rFonts w:ascii="Arial" w:hAnsi="Arial" w:cs="Arial"/>
          <w:b/>
          <w:bCs/>
          <w:sz w:val="22"/>
          <w:szCs w:val="22"/>
        </w:rPr>
        <w:t>Za mjesni odbor Zaton</w:t>
      </w:r>
      <w:r w:rsidRPr="00131825">
        <w:rPr>
          <w:rFonts w:ascii="Arial" w:hAnsi="Arial" w:cs="Arial"/>
          <w:sz w:val="22"/>
          <w:szCs w:val="22"/>
        </w:rPr>
        <w:t xml:space="preserve"> (1 povjerenik)</w:t>
      </w:r>
    </w:p>
    <w:p w:rsidR="00821FE4" w:rsidRPr="00131825" w:rsidRDefault="00821FE4" w:rsidP="0013182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1313"/>
        <w:gridCol w:w="2835"/>
        <w:gridCol w:w="1417"/>
        <w:gridCol w:w="1560"/>
      </w:tblGrid>
      <w:tr w:rsidR="00131825" w:rsidRPr="00131825" w:rsidTr="00821FE4">
        <w:tc>
          <w:tcPr>
            <w:tcW w:w="1801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Livio</w:t>
            </w:r>
            <w:proofErr w:type="spellEnd"/>
          </w:p>
        </w:tc>
        <w:tc>
          <w:tcPr>
            <w:tcW w:w="131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Baričević</w:t>
            </w:r>
          </w:p>
        </w:tc>
        <w:tc>
          <w:tcPr>
            <w:tcW w:w="283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Mohovo</w:t>
            </w:r>
            <w:proofErr w:type="spellEnd"/>
            <w:r w:rsidRPr="00131825">
              <w:rPr>
                <w:rFonts w:ascii="Arial" w:hAnsi="Arial" w:cs="Arial"/>
                <w:sz w:val="22"/>
                <w:szCs w:val="22"/>
              </w:rPr>
              <w:t xml:space="preserve"> 38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Zaton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</w:tbl>
    <w:p w:rsidR="00131825" w:rsidRPr="00131825" w:rsidRDefault="00131825" w:rsidP="00131825">
      <w:pPr>
        <w:rPr>
          <w:rFonts w:ascii="Arial" w:hAnsi="Arial" w:cs="Arial"/>
          <w:b/>
          <w:bCs/>
          <w:sz w:val="22"/>
          <w:szCs w:val="22"/>
        </w:rPr>
      </w:pPr>
    </w:p>
    <w:p w:rsidR="00131825" w:rsidRDefault="00131825" w:rsidP="00131825">
      <w:pPr>
        <w:rPr>
          <w:rFonts w:ascii="Arial" w:hAnsi="Arial" w:cs="Arial"/>
          <w:sz w:val="22"/>
          <w:szCs w:val="22"/>
        </w:rPr>
      </w:pPr>
      <w:r w:rsidRPr="00131825">
        <w:rPr>
          <w:rFonts w:ascii="Arial" w:hAnsi="Arial" w:cs="Arial"/>
          <w:b/>
          <w:bCs/>
          <w:sz w:val="22"/>
          <w:szCs w:val="22"/>
        </w:rPr>
        <w:t>Za mjesni odbor Bosanka</w:t>
      </w:r>
      <w:r w:rsidRPr="00131825">
        <w:rPr>
          <w:rFonts w:ascii="Arial" w:hAnsi="Arial" w:cs="Arial"/>
          <w:sz w:val="22"/>
          <w:szCs w:val="22"/>
        </w:rPr>
        <w:t xml:space="preserve"> (1 povjerenik)</w:t>
      </w:r>
    </w:p>
    <w:p w:rsidR="00821FE4" w:rsidRPr="00131825" w:rsidRDefault="00821FE4" w:rsidP="0013182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1311"/>
        <w:gridCol w:w="2835"/>
        <w:gridCol w:w="1417"/>
        <w:gridCol w:w="1560"/>
      </w:tblGrid>
      <w:tr w:rsidR="00131825" w:rsidRPr="00131825" w:rsidTr="00821FE4">
        <w:tc>
          <w:tcPr>
            <w:tcW w:w="1803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Matko</w:t>
            </w:r>
          </w:p>
        </w:tc>
        <w:tc>
          <w:tcPr>
            <w:tcW w:w="1311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1825">
              <w:rPr>
                <w:rFonts w:ascii="Arial" w:hAnsi="Arial" w:cs="Arial"/>
                <w:sz w:val="22"/>
                <w:szCs w:val="22"/>
              </w:rPr>
              <w:t>Krečak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Bosanka 2</w:t>
            </w:r>
          </w:p>
        </w:tc>
        <w:tc>
          <w:tcPr>
            <w:tcW w:w="1417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Bosanka</w:t>
            </w:r>
          </w:p>
        </w:tc>
        <w:tc>
          <w:tcPr>
            <w:tcW w:w="1560" w:type="dxa"/>
            <w:shd w:val="clear" w:color="auto" w:fill="auto"/>
          </w:tcPr>
          <w:p w:rsidR="00131825" w:rsidRPr="00131825" w:rsidRDefault="00131825" w:rsidP="00131825">
            <w:pPr>
              <w:rPr>
                <w:rFonts w:ascii="Arial" w:hAnsi="Arial" w:cs="Arial"/>
                <w:sz w:val="22"/>
                <w:szCs w:val="22"/>
              </w:rPr>
            </w:pPr>
            <w:r w:rsidRPr="00131825">
              <w:rPr>
                <w:rFonts w:ascii="Arial" w:hAnsi="Arial" w:cs="Arial"/>
                <w:sz w:val="22"/>
                <w:szCs w:val="22"/>
              </w:rPr>
              <w:t>Povjerenik</w:t>
            </w:r>
          </w:p>
        </w:tc>
      </w:tr>
    </w:tbl>
    <w:p w:rsidR="00131825" w:rsidRDefault="00131825" w:rsidP="00131825">
      <w:pPr>
        <w:jc w:val="center"/>
        <w:rPr>
          <w:rFonts w:ascii="Arial" w:hAnsi="Arial" w:cs="Arial"/>
          <w:sz w:val="22"/>
          <w:szCs w:val="22"/>
        </w:rPr>
      </w:pPr>
    </w:p>
    <w:p w:rsidR="00821FE4" w:rsidRPr="00131825" w:rsidRDefault="00821FE4" w:rsidP="00131825">
      <w:pPr>
        <w:jc w:val="center"/>
        <w:rPr>
          <w:rFonts w:ascii="Arial" w:hAnsi="Arial" w:cs="Arial"/>
          <w:sz w:val="22"/>
          <w:szCs w:val="22"/>
        </w:rPr>
      </w:pPr>
    </w:p>
    <w:p w:rsidR="00131825" w:rsidRPr="00131825" w:rsidRDefault="00131825" w:rsidP="00131825">
      <w:pPr>
        <w:jc w:val="center"/>
        <w:rPr>
          <w:rFonts w:ascii="Arial" w:hAnsi="Arial" w:cs="Arial"/>
          <w:sz w:val="22"/>
          <w:szCs w:val="22"/>
        </w:rPr>
      </w:pPr>
      <w:r w:rsidRPr="00131825">
        <w:rPr>
          <w:rFonts w:ascii="Arial" w:hAnsi="Arial" w:cs="Arial"/>
          <w:sz w:val="22"/>
          <w:szCs w:val="22"/>
        </w:rPr>
        <w:t>Članak 3.</w:t>
      </w:r>
    </w:p>
    <w:p w:rsidR="00131825" w:rsidRPr="00131825" w:rsidRDefault="00131825" w:rsidP="00131825">
      <w:pPr>
        <w:jc w:val="center"/>
        <w:rPr>
          <w:rFonts w:ascii="Arial" w:hAnsi="Arial" w:cs="Arial"/>
          <w:sz w:val="22"/>
          <w:szCs w:val="22"/>
        </w:rPr>
      </w:pPr>
    </w:p>
    <w:p w:rsidR="00131825" w:rsidRPr="00131825" w:rsidRDefault="00131825" w:rsidP="00131825">
      <w:pPr>
        <w:rPr>
          <w:rFonts w:ascii="Arial" w:hAnsi="Arial" w:cs="Arial"/>
          <w:sz w:val="22"/>
          <w:szCs w:val="22"/>
        </w:rPr>
      </w:pPr>
      <w:r w:rsidRPr="00131825">
        <w:rPr>
          <w:rFonts w:ascii="Arial" w:hAnsi="Arial" w:cs="Arial"/>
          <w:sz w:val="22"/>
          <w:szCs w:val="22"/>
        </w:rPr>
        <w:t>Povjerenik civilne zaštite i njegov zamjenik dužni su se odazvati na poziv načelnika Stožera civilne zaštite Grada Dubrovnika.</w:t>
      </w:r>
    </w:p>
    <w:p w:rsidR="00131825" w:rsidRPr="00131825" w:rsidRDefault="00131825" w:rsidP="00131825">
      <w:pPr>
        <w:rPr>
          <w:rFonts w:ascii="Arial" w:hAnsi="Arial" w:cs="Arial"/>
          <w:sz w:val="22"/>
          <w:szCs w:val="22"/>
        </w:rPr>
      </w:pPr>
    </w:p>
    <w:p w:rsidR="00131825" w:rsidRPr="00131825" w:rsidRDefault="00131825" w:rsidP="00131825">
      <w:pPr>
        <w:jc w:val="center"/>
        <w:rPr>
          <w:rFonts w:ascii="Arial" w:hAnsi="Arial" w:cs="Arial"/>
          <w:sz w:val="22"/>
          <w:szCs w:val="22"/>
        </w:rPr>
      </w:pPr>
      <w:r w:rsidRPr="00131825">
        <w:rPr>
          <w:rFonts w:ascii="Arial" w:hAnsi="Arial" w:cs="Arial"/>
          <w:sz w:val="22"/>
          <w:szCs w:val="22"/>
        </w:rPr>
        <w:t>Članak 4.</w:t>
      </w:r>
    </w:p>
    <w:p w:rsidR="00131825" w:rsidRPr="00131825" w:rsidRDefault="00131825" w:rsidP="00131825">
      <w:pPr>
        <w:rPr>
          <w:rFonts w:ascii="Arial" w:hAnsi="Arial" w:cs="Arial"/>
          <w:sz w:val="22"/>
          <w:szCs w:val="22"/>
        </w:rPr>
      </w:pPr>
      <w:r w:rsidRPr="00131825">
        <w:rPr>
          <w:rFonts w:ascii="Arial" w:hAnsi="Arial" w:cs="Arial"/>
          <w:sz w:val="22"/>
          <w:szCs w:val="22"/>
        </w:rPr>
        <w:lastRenderedPageBreak/>
        <w:t>Povjerenik i njegov zamjenik:</w:t>
      </w:r>
    </w:p>
    <w:p w:rsidR="00131825" w:rsidRPr="00131825" w:rsidRDefault="00131825" w:rsidP="00821FE4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131825">
        <w:rPr>
          <w:rFonts w:ascii="Arial" w:hAnsi="Arial" w:cs="Arial"/>
          <w:sz w:val="22"/>
          <w:szCs w:val="22"/>
        </w:rPr>
        <w:t>sudjeluju  u pripremanju građana za osobnu i uzajamnu zaštitu te usklađuju provođenje mjera osobne i uzajamne zaštite,</w:t>
      </w:r>
    </w:p>
    <w:p w:rsidR="00131825" w:rsidRPr="00131825" w:rsidRDefault="00131825" w:rsidP="00821FE4">
      <w:pPr>
        <w:numPr>
          <w:ilvl w:val="0"/>
          <w:numId w:val="24"/>
        </w:numPr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131825">
        <w:rPr>
          <w:rFonts w:ascii="Arial" w:hAnsi="Arial" w:cs="Arial"/>
          <w:sz w:val="22"/>
          <w:szCs w:val="22"/>
        </w:rPr>
        <w:t>daju obavijesti građanima u pravodobnom poduzimanju mjera civilne zaštite te javne mobilizacije radi sudjelovanja u sustavu civilne zaštite,</w:t>
      </w:r>
    </w:p>
    <w:p w:rsidR="00131825" w:rsidRPr="00131825" w:rsidRDefault="00131825" w:rsidP="00821FE4">
      <w:pPr>
        <w:numPr>
          <w:ilvl w:val="0"/>
          <w:numId w:val="24"/>
        </w:numPr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131825">
        <w:rPr>
          <w:rFonts w:ascii="Arial" w:hAnsi="Arial" w:cs="Arial"/>
          <w:sz w:val="22"/>
          <w:szCs w:val="22"/>
        </w:rPr>
        <w:t>sudjeluju u organiziranju i provođenju evakuacije, sklanjanja, zbrinjavanja i drugih mjera civilne zaštite,</w:t>
      </w:r>
    </w:p>
    <w:p w:rsidR="00131825" w:rsidRPr="00131825" w:rsidRDefault="00131825" w:rsidP="00821FE4">
      <w:pPr>
        <w:numPr>
          <w:ilvl w:val="0"/>
          <w:numId w:val="24"/>
        </w:numPr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131825">
        <w:rPr>
          <w:rFonts w:ascii="Arial" w:hAnsi="Arial" w:cs="Arial"/>
          <w:sz w:val="22"/>
          <w:szCs w:val="22"/>
        </w:rPr>
        <w:t>organiziraju zaštitu i spašavanje pripadnika ranjivih skupina,</w:t>
      </w:r>
    </w:p>
    <w:p w:rsidR="00131825" w:rsidRPr="00131825" w:rsidRDefault="00131825" w:rsidP="00821FE4">
      <w:pPr>
        <w:numPr>
          <w:ilvl w:val="0"/>
          <w:numId w:val="24"/>
        </w:numPr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131825">
        <w:rPr>
          <w:rFonts w:ascii="Arial" w:hAnsi="Arial" w:cs="Arial"/>
          <w:sz w:val="22"/>
          <w:szCs w:val="22"/>
        </w:rPr>
        <w:t>provjeravaju postavljanje obavijesti o znakovima za uzbunjivanje u stambenim zgradama na području svoje nadležnosti i o propustima obavještavaju inspekciju civilne zaštite.</w:t>
      </w:r>
    </w:p>
    <w:p w:rsidR="00131825" w:rsidRPr="00131825" w:rsidRDefault="00131825" w:rsidP="00131825">
      <w:pPr>
        <w:rPr>
          <w:rFonts w:ascii="Arial" w:hAnsi="Arial" w:cs="Arial"/>
          <w:sz w:val="22"/>
          <w:szCs w:val="22"/>
        </w:rPr>
      </w:pPr>
    </w:p>
    <w:p w:rsidR="00131825" w:rsidRPr="00131825" w:rsidRDefault="00131825" w:rsidP="00131825">
      <w:pPr>
        <w:jc w:val="center"/>
        <w:rPr>
          <w:rFonts w:ascii="Arial" w:hAnsi="Arial" w:cs="Arial"/>
          <w:sz w:val="22"/>
          <w:szCs w:val="22"/>
        </w:rPr>
      </w:pPr>
      <w:r w:rsidRPr="00131825">
        <w:rPr>
          <w:rFonts w:ascii="Arial" w:hAnsi="Arial" w:cs="Arial"/>
          <w:sz w:val="22"/>
          <w:szCs w:val="22"/>
        </w:rPr>
        <w:t>Članak 5.</w:t>
      </w:r>
    </w:p>
    <w:p w:rsidR="00131825" w:rsidRPr="00131825" w:rsidRDefault="00131825" w:rsidP="00131825">
      <w:pPr>
        <w:jc w:val="center"/>
        <w:rPr>
          <w:rFonts w:ascii="Arial" w:hAnsi="Arial" w:cs="Arial"/>
          <w:sz w:val="22"/>
          <w:szCs w:val="22"/>
        </w:rPr>
      </w:pPr>
    </w:p>
    <w:p w:rsidR="00131825" w:rsidRPr="00131825" w:rsidRDefault="00131825" w:rsidP="00131825">
      <w:pPr>
        <w:jc w:val="both"/>
        <w:rPr>
          <w:rFonts w:ascii="Arial" w:hAnsi="Arial" w:cs="Arial"/>
          <w:sz w:val="22"/>
          <w:szCs w:val="22"/>
        </w:rPr>
      </w:pPr>
      <w:r w:rsidRPr="00131825">
        <w:rPr>
          <w:rFonts w:ascii="Arial" w:hAnsi="Arial" w:cs="Arial"/>
          <w:sz w:val="22"/>
          <w:szCs w:val="22"/>
        </w:rPr>
        <w:t>Ova Odluka stupa na snagu danom donošenja i objaviti će se u „Službenom glasniku  Grada Dubrovnika“.</w:t>
      </w:r>
    </w:p>
    <w:p w:rsidR="00821FE4" w:rsidRDefault="00821FE4" w:rsidP="00131825">
      <w:pPr>
        <w:jc w:val="both"/>
        <w:rPr>
          <w:rFonts w:ascii="Arial" w:hAnsi="Arial" w:cs="Arial"/>
          <w:sz w:val="22"/>
          <w:szCs w:val="22"/>
        </w:rPr>
      </w:pPr>
    </w:p>
    <w:p w:rsidR="00131825" w:rsidRPr="00131825" w:rsidRDefault="00131825" w:rsidP="00131825">
      <w:pPr>
        <w:jc w:val="both"/>
        <w:rPr>
          <w:rFonts w:ascii="Arial" w:hAnsi="Arial" w:cs="Arial"/>
          <w:sz w:val="22"/>
          <w:szCs w:val="22"/>
        </w:rPr>
      </w:pPr>
      <w:r w:rsidRPr="00131825">
        <w:rPr>
          <w:rFonts w:ascii="Arial" w:hAnsi="Arial" w:cs="Arial"/>
          <w:sz w:val="22"/>
          <w:szCs w:val="22"/>
        </w:rPr>
        <w:t>Stupanjem na snagu ove Odluke prestaje važiti Odluka o imenovanju povjerenika civilne zaštite i njihovih zamjenika za područje Grada Dubrovnika (KLASA: 810-01/19-02/18, URBROJ: 2117/01-01-19-2) od 15. studenog 2019. godine.</w:t>
      </w:r>
    </w:p>
    <w:p w:rsidR="00131825" w:rsidRPr="00131825" w:rsidRDefault="00131825" w:rsidP="00131825">
      <w:pPr>
        <w:rPr>
          <w:rFonts w:ascii="Arial" w:hAnsi="Arial" w:cs="Arial"/>
          <w:sz w:val="22"/>
          <w:szCs w:val="22"/>
        </w:rPr>
      </w:pPr>
    </w:p>
    <w:p w:rsidR="00131825" w:rsidRPr="00131825" w:rsidRDefault="00131825" w:rsidP="00131825">
      <w:pPr>
        <w:jc w:val="both"/>
        <w:rPr>
          <w:rFonts w:ascii="Arial" w:hAnsi="Arial" w:cs="Arial"/>
          <w:sz w:val="22"/>
          <w:szCs w:val="22"/>
        </w:rPr>
      </w:pPr>
      <w:r w:rsidRPr="00131825">
        <w:rPr>
          <w:rFonts w:ascii="Arial" w:hAnsi="Arial" w:cs="Arial"/>
          <w:sz w:val="22"/>
          <w:szCs w:val="22"/>
        </w:rPr>
        <w:t>KLASA: 240-01/22-02/09</w:t>
      </w:r>
    </w:p>
    <w:p w:rsidR="00131825" w:rsidRPr="00131825" w:rsidRDefault="00131825" w:rsidP="00131825">
      <w:pPr>
        <w:jc w:val="both"/>
        <w:rPr>
          <w:rFonts w:ascii="Arial" w:hAnsi="Arial" w:cs="Arial"/>
          <w:sz w:val="22"/>
          <w:szCs w:val="22"/>
        </w:rPr>
      </w:pPr>
      <w:r w:rsidRPr="00131825">
        <w:rPr>
          <w:rFonts w:ascii="Arial" w:hAnsi="Arial" w:cs="Arial"/>
          <w:sz w:val="22"/>
          <w:szCs w:val="22"/>
        </w:rPr>
        <w:t>URBROJ: 2117-1-01-22-02</w:t>
      </w:r>
    </w:p>
    <w:p w:rsidR="00131825" w:rsidRPr="00131825" w:rsidRDefault="00131825" w:rsidP="00131825">
      <w:pPr>
        <w:jc w:val="both"/>
        <w:rPr>
          <w:rFonts w:ascii="Arial" w:hAnsi="Arial" w:cs="Arial"/>
          <w:sz w:val="22"/>
          <w:szCs w:val="22"/>
        </w:rPr>
      </w:pPr>
      <w:r w:rsidRPr="00131825">
        <w:rPr>
          <w:rFonts w:ascii="Arial" w:hAnsi="Arial" w:cs="Arial"/>
          <w:sz w:val="22"/>
          <w:szCs w:val="22"/>
        </w:rPr>
        <w:t>Dubrovnik, 28. listopada 2022.</w:t>
      </w:r>
    </w:p>
    <w:p w:rsidR="00131825" w:rsidRPr="00131825" w:rsidRDefault="00131825" w:rsidP="00131825">
      <w:pPr>
        <w:rPr>
          <w:rFonts w:ascii="Arial" w:hAnsi="Arial" w:cs="Arial"/>
          <w:sz w:val="22"/>
          <w:szCs w:val="22"/>
        </w:rPr>
      </w:pPr>
    </w:p>
    <w:p w:rsidR="00131825" w:rsidRPr="00131825" w:rsidRDefault="00131825" w:rsidP="00131825">
      <w:pPr>
        <w:rPr>
          <w:rFonts w:ascii="Arial" w:hAnsi="Arial" w:cs="Arial"/>
          <w:sz w:val="22"/>
          <w:szCs w:val="22"/>
        </w:rPr>
      </w:pPr>
      <w:r w:rsidRPr="00131825">
        <w:rPr>
          <w:rFonts w:ascii="Arial" w:hAnsi="Arial" w:cs="Arial"/>
          <w:sz w:val="22"/>
          <w:szCs w:val="22"/>
        </w:rPr>
        <w:t>Gradonačelnik</w:t>
      </w:r>
    </w:p>
    <w:p w:rsidR="00131825" w:rsidRPr="00131825" w:rsidRDefault="00131825" w:rsidP="00131825">
      <w:pPr>
        <w:rPr>
          <w:rFonts w:ascii="Arial" w:hAnsi="Arial" w:cs="Arial"/>
          <w:sz w:val="22"/>
          <w:szCs w:val="22"/>
        </w:rPr>
      </w:pPr>
      <w:r w:rsidRPr="00131825">
        <w:rPr>
          <w:rFonts w:ascii="Arial" w:hAnsi="Arial" w:cs="Arial"/>
          <w:b/>
          <w:sz w:val="22"/>
          <w:szCs w:val="22"/>
        </w:rPr>
        <w:t>Mato Franković</w:t>
      </w:r>
      <w:r w:rsidRPr="00131825">
        <w:rPr>
          <w:rFonts w:ascii="Arial" w:hAnsi="Arial" w:cs="Arial"/>
          <w:sz w:val="22"/>
          <w:szCs w:val="22"/>
          <w:lang w:eastAsia="en-US"/>
        </w:rPr>
        <w:t>, v. r.</w:t>
      </w:r>
    </w:p>
    <w:p w:rsidR="00131825" w:rsidRPr="00131825" w:rsidRDefault="00131825" w:rsidP="00131825">
      <w:pPr>
        <w:rPr>
          <w:rFonts w:ascii="Arial" w:hAnsi="Arial" w:cs="Arial"/>
          <w:sz w:val="22"/>
          <w:szCs w:val="22"/>
          <w:lang w:eastAsia="en-US"/>
        </w:rPr>
      </w:pPr>
      <w:r w:rsidRPr="00131825">
        <w:rPr>
          <w:rFonts w:ascii="Arial" w:hAnsi="Arial" w:cs="Arial"/>
          <w:sz w:val="22"/>
          <w:szCs w:val="22"/>
          <w:lang w:eastAsia="en-US"/>
        </w:rPr>
        <w:t xml:space="preserve">----------------------------                                                 </w:t>
      </w:r>
    </w:p>
    <w:p w:rsidR="003D25CA" w:rsidRPr="00131825" w:rsidRDefault="003D25CA" w:rsidP="00131825">
      <w:pPr>
        <w:rPr>
          <w:rFonts w:ascii="Arial" w:hAnsi="Arial" w:cs="Arial"/>
          <w:sz w:val="22"/>
          <w:szCs w:val="22"/>
        </w:rPr>
      </w:pPr>
    </w:p>
    <w:p w:rsidR="00131825" w:rsidRPr="00131825" w:rsidRDefault="00131825" w:rsidP="00131825">
      <w:pPr>
        <w:rPr>
          <w:rFonts w:ascii="Arial" w:hAnsi="Arial" w:cs="Arial"/>
          <w:sz w:val="22"/>
          <w:szCs w:val="22"/>
        </w:rPr>
      </w:pPr>
    </w:p>
    <w:p w:rsidR="00131825" w:rsidRPr="00131825" w:rsidRDefault="00131825" w:rsidP="00131825">
      <w:pPr>
        <w:rPr>
          <w:rFonts w:ascii="Arial" w:hAnsi="Arial" w:cs="Arial"/>
          <w:sz w:val="22"/>
          <w:szCs w:val="22"/>
        </w:rPr>
      </w:pPr>
    </w:p>
    <w:p w:rsidR="00131825" w:rsidRPr="00131825" w:rsidRDefault="00131825" w:rsidP="00131825">
      <w:pPr>
        <w:rPr>
          <w:rFonts w:ascii="Arial" w:hAnsi="Arial" w:cs="Arial"/>
          <w:sz w:val="22"/>
          <w:szCs w:val="22"/>
        </w:rPr>
      </w:pPr>
    </w:p>
    <w:p w:rsidR="00131825" w:rsidRPr="00131825" w:rsidRDefault="00131825" w:rsidP="00131825">
      <w:pPr>
        <w:rPr>
          <w:rFonts w:ascii="Arial" w:hAnsi="Arial" w:cs="Arial"/>
          <w:b/>
          <w:sz w:val="22"/>
          <w:szCs w:val="22"/>
        </w:rPr>
      </w:pPr>
      <w:r w:rsidRPr="00131825">
        <w:rPr>
          <w:rFonts w:ascii="Arial" w:hAnsi="Arial" w:cs="Arial"/>
          <w:b/>
          <w:sz w:val="22"/>
          <w:szCs w:val="22"/>
        </w:rPr>
        <w:t>157</w:t>
      </w:r>
    </w:p>
    <w:p w:rsidR="00131825" w:rsidRPr="00131825" w:rsidRDefault="00131825" w:rsidP="00131825">
      <w:pPr>
        <w:rPr>
          <w:rFonts w:ascii="Arial" w:hAnsi="Arial" w:cs="Arial"/>
          <w:sz w:val="22"/>
          <w:szCs w:val="22"/>
        </w:rPr>
      </w:pPr>
    </w:p>
    <w:p w:rsidR="00131825" w:rsidRPr="00131825" w:rsidRDefault="00131825" w:rsidP="00131825">
      <w:pPr>
        <w:spacing w:before="200"/>
        <w:jc w:val="both"/>
        <w:rPr>
          <w:rFonts w:ascii="Arial" w:eastAsia="Calibri" w:hAnsi="Arial" w:cs="Arial"/>
          <w:sz w:val="22"/>
          <w:szCs w:val="22"/>
        </w:rPr>
      </w:pPr>
      <w:r w:rsidRPr="00131825">
        <w:rPr>
          <w:rFonts w:ascii="Arial" w:eastAsia="Calibri" w:hAnsi="Arial" w:cs="Arial"/>
          <w:sz w:val="22"/>
          <w:szCs w:val="22"/>
        </w:rPr>
        <w:t xml:space="preserve">Na temelju članka 10. Zakona o službenicima i namještenicima u lokalnoj i područnoj (regionalnoj) samoupravi („Narodne novine“, broj 86/08., 61/11.,4/18., 96/18. i 112/19.), te sukladno Proračunu Grada Dubrovnika </w:t>
      </w:r>
      <w:r w:rsidRPr="00131825">
        <w:rPr>
          <w:rFonts w:ascii="Arial" w:eastAsia="Calibri" w:hAnsi="Arial" w:cs="Arial"/>
          <w:color w:val="000000"/>
          <w:sz w:val="22"/>
          <w:szCs w:val="22"/>
        </w:rPr>
        <w:t>za 2022</w:t>
      </w:r>
      <w:r w:rsidRPr="00131825">
        <w:rPr>
          <w:rFonts w:ascii="Arial" w:eastAsia="Calibri" w:hAnsi="Arial" w:cs="Arial"/>
          <w:color w:val="7030A0"/>
          <w:sz w:val="22"/>
          <w:szCs w:val="22"/>
        </w:rPr>
        <w:t>.</w:t>
      </w:r>
      <w:r w:rsidRPr="00131825">
        <w:rPr>
          <w:rFonts w:ascii="Arial" w:eastAsia="Calibri" w:hAnsi="Arial" w:cs="Arial"/>
          <w:sz w:val="22"/>
          <w:szCs w:val="22"/>
        </w:rPr>
        <w:t xml:space="preserve"> godinu („Službeni glasnik Grada Dubrovnika“</w:t>
      </w:r>
      <w:r w:rsidR="00821FE4">
        <w:rPr>
          <w:rFonts w:ascii="Arial" w:eastAsia="Calibri" w:hAnsi="Arial" w:cs="Arial"/>
          <w:sz w:val="22"/>
          <w:szCs w:val="22"/>
        </w:rPr>
        <w:t>,</w:t>
      </w:r>
      <w:r w:rsidRPr="00131825">
        <w:rPr>
          <w:rFonts w:ascii="Arial" w:eastAsia="Calibri" w:hAnsi="Arial" w:cs="Arial"/>
          <w:sz w:val="22"/>
          <w:szCs w:val="22"/>
        </w:rPr>
        <w:t xml:space="preserve"> broj 23/21.), Gradonačelnik Grada Dubrovnika donosi</w:t>
      </w:r>
    </w:p>
    <w:p w:rsidR="00131825" w:rsidRDefault="00131825" w:rsidP="00821FE4">
      <w:pPr>
        <w:jc w:val="both"/>
        <w:rPr>
          <w:rFonts w:ascii="Arial" w:eastAsia="Calibri" w:hAnsi="Arial" w:cs="Arial"/>
          <w:sz w:val="22"/>
          <w:szCs w:val="22"/>
        </w:rPr>
      </w:pPr>
    </w:p>
    <w:p w:rsidR="00821FE4" w:rsidRPr="00131825" w:rsidRDefault="00821FE4" w:rsidP="00821FE4">
      <w:pPr>
        <w:jc w:val="both"/>
        <w:rPr>
          <w:rFonts w:ascii="Arial" w:eastAsia="Calibri" w:hAnsi="Arial" w:cs="Arial"/>
          <w:sz w:val="22"/>
          <w:szCs w:val="22"/>
        </w:rPr>
      </w:pPr>
    </w:p>
    <w:p w:rsidR="00131825" w:rsidRPr="00821FE4" w:rsidRDefault="00131825" w:rsidP="00821FE4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821FE4">
        <w:rPr>
          <w:rFonts w:ascii="Arial" w:eastAsia="Calibri" w:hAnsi="Arial" w:cs="Arial"/>
          <w:b/>
          <w:bCs/>
          <w:sz w:val="22"/>
          <w:szCs w:val="22"/>
        </w:rPr>
        <w:t>IZMJENE I DOPUNE PLANA PRIJMA U SLUŽBU U UPRAVNA TIJELA</w:t>
      </w:r>
    </w:p>
    <w:p w:rsidR="00131825" w:rsidRPr="00821FE4" w:rsidRDefault="00131825" w:rsidP="00131825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821FE4">
        <w:rPr>
          <w:rFonts w:ascii="Arial" w:eastAsia="Calibri" w:hAnsi="Arial" w:cs="Arial"/>
          <w:b/>
          <w:bCs/>
          <w:sz w:val="22"/>
          <w:szCs w:val="22"/>
        </w:rPr>
        <w:t>GRADA DUBROVNIKA ZA 2022. GODINU</w:t>
      </w:r>
    </w:p>
    <w:p w:rsidR="00131825" w:rsidRDefault="00131825" w:rsidP="00131825">
      <w:pPr>
        <w:jc w:val="center"/>
        <w:rPr>
          <w:rFonts w:ascii="Arial" w:eastAsia="Calibri" w:hAnsi="Arial" w:cs="Arial"/>
          <w:sz w:val="22"/>
          <w:szCs w:val="22"/>
        </w:rPr>
      </w:pPr>
    </w:p>
    <w:p w:rsidR="00821FE4" w:rsidRPr="00131825" w:rsidRDefault="00821FE4" w:rsidP="00131825">
      <w:pPr>
        <w:jc w:val="center"/>
        <w:rPr>
          <w:rFonts w:ascii="Arial" w:eastAsia="Calibri" w:hAnsi="Arial" w:cs="Arial"/>
          <w:sz w:val="22"/>
          <w:szCs w:val="22"/>
        </w:rPr>
      </w:pPr>
    </w:p>
    <w:p w:rsidR="00131825" w:rsidRDefault="00131825" w:rsidP="00821FE4">
      <w:pPr>
        <w:jc w:val="center"/>
        <w:rPr>
          <w:rFonts w:ascii="Arial" w:eastAsia="Calibri" w:hAnsi="Arial" w:cs="Arial"/>
          <w:sz w:val="22"/>
          <w:szCs w:val="22"/>
        </w:rPr>
      </w:pPr>
      <w:r w:rsidRPr="00131825">
        <w:rPr>
          <w:rFonts w:ascii="Arial" w:eastAsia="Calibri" w:hAnsi="Arial" w:cs="Arial"/>
          <w:sz w:val="22"/>
          <w:szCs w:val="22"/>
        </w:rPr>
        <w:t>Točka 1.</w:t>
      </w:r>
    </w:p>
    <w:p w:rsidR="00821FE4" w:rsidRPr="00131825" w:rsidRDefault="00821FE4" w:rsidP="00821FE4">
      <w:pPr>
        <w:jc w:val="center"/>
        <w:rPr>
          <w:rFonts w:ascii="Arial" w:eastAsia="Calibri" w:hAnsi="Arial" w:cs="Arial"/>
          <w:sz w:val="22"/>
          <w:szCs w:val="22"/>
        </w:rPr>
      </w:pPr>
    </w:p>
    <w:p w:rsidR="00131825" w:rsidRDefault="00131825" w:rsidP="00821FE4">
      <w:pPr>
        <w:jc w:val="both"/>
        <w:rPr>
          <w:rFonts w:ascii="Arial" w:eastAsia="Calibri" w:hAnsi="Arial" w:cs="Arial"/>
          <w:sz w:val="22"/>
          <w:szCs w:val="22"/>
        </w:rPr>
      </w:pPr>
      <w:r w:rsidRPr="00131825">
        <w:rPr>
          <w:rFonts w:ascii="Arial" w:eastAsia="Calibri" w:hAnsi="Arial" w:cs="Arial"/>
          <w:sz w:val="22"/>
          <w:szCs w:val="22"/>
        </w:rPr>
        <w:t xml:space="preserve">U Planu prijma u službu u upravna tijela Grada Dubrovnika za 2022. godinu („Službeni glasnik Grada Dubrovnika“ broj 1/22, 3/22., 8/22. i 13/22.), u članku 4. dodaje se: </w:t>
      </w:r>
    </w:p>
    <w:p w:rsidR="00821FE4" w:rsidRPr="00131825" w:rsidRDefault="00821FE4" w:rsidP="00821FE4">
      <w:pPr>
        <w:jc w:val="both"/>
        <w:rPr>
          <w:rFonts w:ascii="Arial" w:eastAsia="Calibri" w:hAnsi="Arial" w:cs="Arial"/>
          <w:sz w:val="22"/>
          <w:szCs w:val="22"/>
        </w:rPr>
      </w:pPr>
    </w:p>
    <w:p w:rsidR="00131825" w:rsidRPr="00131825" w:rsidRDefault="00131825" w:rsidP="00821FE4">
      <w:pPr>
        <w:numPr>
          <w:ilvl w:val="0"/>
          <w:numId w:val="1"/>
        </w:numPr>
        <w:ind w:left="714" w:hanging="357"/>
        <w:jc w:val="both"/>
        <w:rPr>
          <w:rFonts w:ascii="Arial" w:eastAsia="Calibri" w:hAnsi="Arial" w:cs="Arial"/>
          <w:sz w:val="22"/>
          <w:szCs w:val="22"/>
        </w:rPr>
      </w:pPr>
      <w:r w:rsidRPr="00131825">
        <w:rPr>
          <w:rFonts w:ascii="Arial" w:eastAsia="Calibri" w:hAnsi="Arial" w:cs="Arial"/>
          <w:sz w:val="22"/>
          <w:szCs w:val="22"/>
        </w:rPr>
        <w:t>1 službenik/</w:t>
      </w:r>
      <w:proofErr w:type="spellStart"/>
      <w:r w:rsidRPr="00131825">
        <w:rPr>
          <w:rFonts w:ascii="Arial" w:eastAsia="Calibri" w:hAnsi="Arial" w:cs="Arial"/>
          <w:sz w:val="22"/>
          <w:szCs w:val="22"/>
        </w:rPr>
        <w:t>ca</w:t>
      </w:r>
      <w:proofErr w:type="spellEnd"/>
      <w:r w:rsidRPr="00131825">
        <w:rPr>
          <w:rFonts w:ascii="Arial" w:eastAsia="Calibri" w:hAnsi="Arial" w:cs="Arial"/>
          <w:sz w:val="22"/>
          <w:szCs w:val="22"/>
        </w:rPr>
        <w:t xml:space="preserve"> magistar struke ili stručni specijalist pravne struke na radno mjesto savjetnik I za pravne poslove u Upravni odjel za obrazovanje, šport, socijalnu skrb i civilno društvo.</w:t>
      </w:r>
    </w:p>
    <w:p w:rsidR="00131825" w:rsidRPr="00131825" w:rsidRDefault="00131825" w:rsidP="00821FE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</w:rPr>
      </w:pPr>
      <w:r w:rsidRPr="00131825">
        <w:rPr>
          <w:rFonts w:ascii="Arial" w:eastAsia="Calibri" w:hAnsi="Arial" w:cs="Arial"/>
        </w:rPr>
        <w:t>1 službenik/</w:t>
      </w:r>
      <w:proofErr w:type="spellStart"/>
      <w:r w:rsidRPr="00131825">
        <w:rPr>
          <w:rFonts w:ascii="Arial" w:eastAsia="Calibri" w:hAnsi="Arial" w:cs="Arial"/>
        </w:rPr>
        <w:t>ca</w:t>
      </w:r>
      <w:proofErr w:type="spellEnd"/>
      <w:r w:rsidRPr="00131825">
        <w:rPr>
          <w:rFonts w:ascii="Arial" w:eastAsia="Calibri" w:hAnsi="Arial" w:cs="Arial"/>
        </w:rPr>
        <w:t xml:space="preserve"> srednja stručna sprema – IV stupanj stručne spreme pravne, ekonomske, poljoprivredne, turističke, ugostiteljske i tehničke struke ili gimnazija na </w:t>
      </w:r>
      <w:r w:rsidRPr="00131825">
        <w:rPr>
          <w:rFonts w:ascii="Arial" w:eastAsia="Calibri" w:hAnsi="Arial" w:cs="Arial"/>
        </w:rPr>
        <w:lastRenderedPageBreak/>
        <w:t xml:space="preserve">radno mjesto referent arhivar u Upravni odjel za gospodarenje imovinom, opće i pravne poslove, Odsjek za opće poslove, </w:t>
      </w:r>
      <w:proofErr w:type="spellStart"/>
      <w:r w:rsidRPr="00131825">
        <w:rPr>
          <w:rFonts w:ascii="Arial" w:eastAsia="Calibri" w:hAnsi="Arial" w:cs="Arial"/>
        </w:rPr>
        <w:t>Pododsjek</w:t>
      </w:r>
      <w:proofErr w:type="spellEnd"/>
      <w:r w:rsidRPr="00131825">
        <w:rPr>
          <w:rFonts w:ascii="Arial" w:eastAsia="Calibri" w:hAnsi="Arial" w:cs="Arial"/>
        </w:rPr>
        <w:t xml:space="preserve"> za pisanicu i arhivu.</w:t>
      </w:r>
    </w:p>
    <w:p w:rsidR="00821FE4" w:rsidRDefault="00821FE4" w:rsidP="00821FE4">
      <w:pPr>
        <w:jc w:val="center"/>
        <w:rPr>
          <w:rFonts w:ascii="Arial" w:eastAsia="Calibri" w:hAnsi="Arial" w:cs="Arial"/>
          <w:sz w:val="22"/>
          <w:szCs w:val="22"/>
        </w:rPr>
      </w:pPr>
    </w:p>
    <w:p w:rsidR="00821FE4" w:rsidRDefault="00821FE4" w:rsidP="00821FE4">
      <w:pPr>
        <w:jc w:val="center"/>
        <w:rPr>
          <w:rFonts w:ascii="Arial" w:eastAsia="Calibri" w:hAnsi="Arial" w:cs="Arial"/>
          <w:sz w:val="22"/>
          <w:szCs w:val="22"/>
        </w:rPr>
      </w:pPr>
    </w:p>
    <w:p w:rsidR="00131825" w:rsidRDefault="00131825" w:rsidP="00821FE4">
      <w:pPr>
        <w:jc w:val="center"/>
        <w:rPr>
          <w:rFonts w:ascii="Arial" w:eastAsia="Calibri" w:hAnsi="Arial" w:cs="Arial"/>
          <w:sz w:val="22"/>
          <w:szCs w:val="22"/>
        </w:rPr>
      </w:pPr>
      <w:r w:rsidRPr="00131825">
        <w:rPr>
          <w:rFonts w:ascii="Arial" w:eastAsia="Calibri" w:hAnsi="Arial" w:cs="Arial"/>
          <w:sz w:val="22"/>
          <w:szCs w:val="22"/>
        </w:rPr>
        <w:t>Točka 2.</w:t>
      </w:r>
    </w:p>
    <w:p w:rsidR="00821FE4" w:rsidRPr="00131825" w:rsidRDefault="00821FE4" w:rsidP="00821FE4">
      <w:pPr>
        <w:jc w:val="center"/>
        <w:rPr>
          <w:rFonts w:ascii="Arial" w:eastAsia="Calibri" w:hAnsi="Arial" w:cs="Arial"/>
          <w:sz w:val="22"/>
          <w:szCs w:val="22"/>
        </w:rPr>
      </w:pPr>
    </w:p>
    <w:p w:rsidR="00131825" w:rsidRDefault="00131825" w:rsidP="00821FE4">
      <w:pPr>
        <w:jc w:val="both"/>
        <w:rPr>
          <w:rFonts w:ascii="Arial" w:eastAsia="Calibri" w:hAnsi="Arial" w:cs="Arial"/>
          <w:sz w:val="22"/>
          <w:szCs w:val="22"/>
        </w:rPr>
      </w:pPr>
      <w:r w:rsidRPr="00131825">
        <w:rPr>
          <w:rFonts w:ascii="Arial" w:eastAsia="Calibri" w:hAnsi="Arial" w:cs="Arial"/>
          <w:sz w:val="22"/>
          <w:szCs w:val="22"/>
        </w:rPr>
        <w:t>U Planu prijma u službu u upravna tijela Grada Dubrovnika za 2022. godinu („Službeni glasnik Grada Dubrovnika“ broj 1/22, 3/22., 8/22. i 13/22.), u članku 5. dodaje se:</w:t>
      </w:r>
    </w:p>
    <w:p w:rsidR="00821FE4" w:rsidRPr="00131825" w:rsidRDefault="00821FE4" w:rsidP="00821FE4">
      <w:pPr>
        <w:jc w:val="both"/>
        <w:rPr>
          <w:rFonts w:ascii="Arial" w:eastAsia="Calibri" w:hAnsi="Arial" w:cs="Arial"/>
          <w:sz w:val="22"/>
          <w:szCs w:val="22"/>
        </w:rPr>
      </w:pPr>
    </w:p>
    <w:p w:rsidR="00131825" w:rsidRPr="00131825" w:rsidRDefault="00131825" w:rsidP="00821FE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</w:rPr>
      </w:pPr>
      <w:r w:rsidRPr="00131825">
        <w:rPr>
          <w:rFonts w:ascii="Arial" w:eastAsia="Calibri" w:hAnsi="Arial" w:cs="Arial"/>
        </w:rPr>
        <w:t>1 vježbenik/</w:t>
      </w:r>
      <w:proofErr w:type="spellStart"/>
      <w:r w:rsidRPr="00131825">
        <w:rPr>
          <w:rFonts w:ascii="Arial" w:eastAsia="Calibri" w:hAnsi="Arial" w:cs="Arial"/>
        </w:rPr>
        <w:t>ca</w:t>
      </w:r>
      <w:proofErr w:type="spellEnd"/>
      <w:r w:rsidRPr="00131825">
        <w:rPr>
          <w:rFonts w:ascii="Arial" w:eastAsia="Calibri" w:hAnsi="Arial" w:cs="Arial"/>
        </w:rPr>
        <w:t xml:space="preserve"> magistar pravne struke na radno mjesto viši stručni suradnik I u Upravni odjel za poslove gradonačelnika.</w:t>
      </w:r>
    </w:p>
    <w:p w:rsidR="00821FE4" w:rsidRDefault="00821FE4" w:rsidP="00821FE4">
      <w:pPr>
        <w:jc w:val="center"/>
        <w:rPr>
          <w:rFonts w:ascii="Arial" w:eastAsia="Calibri" w:hAnsi="Arial" w:cs="Arial"/>
          <w:sz w:val="22"/>
          <w:szCs w:val="22"/>
        </w:rPr>
      </w:pPr>
    </w:p>
    <w:p w:rsidR="00821FE4" w:rsidRDefault="00821FE4" w:rsidP="00821FE4">
      <w:pPr>
        <w:jc w:val="center"/>
        <w:rPr>
          <w:rFonts w:ascii="Arial" w:eastAsia="Calibri" w:hAnsi="Arial" w:cs="Arial"/>
          <w:sz w:val="22"/>
          <w:szCs w:val="22"/>
        </w:rPr>
      </w:pPr>
    </w:p>
    <w:p w:rsidR="00131825" w:rsidRDefault="00131825" w:rsidP="00821FE4">
      <w:pPr>
        <w:jc w:val="center"/>
        <w:rPr>
          <w:rFonts w:ascii="Arial" w:eastAsia="Calibri" w:hAnsi="Arial" w:cs="Arial"/>
          <w:sz w:val="22"/>
          <w:szCs w:val="22"/>
        </w:rPr>
      </w:pPr>
      <w:r w:rsidRPr="00131825">
        <w:rPr>
          <w:rFonts w:ascii="Arial" w:eastAsia="Calibri" w:hAnsi="Arial" w:cs="Arial"/>
          <w:sz w:val="22"/>
          <w:szCs w:val="22"/>
        </w:rPr>
        <w:t>Točka 3.</w:t>
      </w:r>
    </w:p>
    <w:p w:rsidR="00821FE4" w:rsidRPr="00131825" w:rsidRDefault="00821FE4" w:rsidP="00821FE4">
      <w:pPr>
        <w:jc w:val="center"/>
        <w:rPr>
          <w:rFonts w:ascii="Arial" w:eastAsia="Calibri" w:hAnsi="Arial" w:cs="Arial"/>
          <w:sz w:val="22"/>
          <w:szCs w:val="22"/>
        </w:rPr>
      </w:pPr>
    </w:p>
    <w:p w:rsidR="00131825" w:rsidRPr="00131825" w:rsidRDefault="00131825" w:rsidP="00131825">
      <w:pPr>
        <w:jc w:val="both"/>
        <w:rPr>
          <w:rFonts w:ascii="Arial" w:eastAsia="Calibri" w:hAnsi="Arial" w:cs="Arial"/>
          <w:sz w:val="22"/>
          <w:szCs w:val="22"/>
        </w:rPr>
      </w:pPr>
      <w:r w:rsidRPr="00131825">
        <w:rPr>
          <w:rFonts w:ascii="Arial" w:eastAsia="Calibri" w:hAnsi="Arial" w:cs="Arial"/>
          <w:sz w:val="22"/>
          <w:szCs w:val="22"/>
        </w:rPr>
        <w:t xml:space="preserve">Ove izmjene i dopune Plana prijma objavit će se u „Službenom glasniku Grada Dubrovnika“ te na oglasnoj ploči Grada Dubrovnika. </w:t>
      </w:r>
    </w:p>
    <w:p w:rsidR="00821FE4" w:rsidRDefault="00821FE4" w:rsidP="00821FE4">
      <w:pPr>
        <w:jc w:val="center"/>
        <w:rPr>
          <w:rFonts w:ascii="Arial" w:eastAsia="Calibri" w:hAnsi="Arial" w:cs="Arial"/>
          <w:sz w:val="22"/>
          <w:szCs w:val="22"/>
        </w:rPr>
      </w:pPr>
    </w:p>
    <w:p w:rsidR="00821FE4" w:rsidRDefault="00821FE4" w:rsidP="00821FE4">
      <w:pPr>
        <w:jc w:val="center"/>
        <w:rPr>
          <w:rFonts w:ascii="Arial" w:eastAsia="Calibri" w:hAnsi="Arial" w:cs="Arial"/>
          <w:sz w:val="22"/>
          <w:szCs w:val="22"/>
        </w:rPr>
      </w:pPr>
    </w:p>
    <w:p w:rsidR="00131825" w:rsidRDefault="00131825" w:rsidP="00821FE4">
      <w:pPr>
        <w:jc w:val="center"/>
        <w:rPr>
          <w:rFonts w:ascii="Arial" w:eastAsia="Calibri" w:hAnsi="Arial" w:cs="Arial"/>
          <w:sz w:val="22"/>
          <w:szCs w:val="22"/>
        </w:rPr>
      </w:pPr>
      <w:r w:rsidRPr="00131825">
        <w:rPr>
          <w:rFonts w:ascii="Arial" w:eastAsia="Calibri" w:hAnsi="Arial" w:cs="Arial"/>
          <w:sz w:val="22"/>
          <w:szCs w:val="22"/>
        </w:rPr>
        <w:t>Točka 4.</w:t>
      </w:r>
    </w:p>
    <w:p w:rsidR="00821FE4" w:rsidRPr="00131825" w:rsidRDefault="00821FE4" w:rsidP="00821FE4">
      <w:pPr>
        <w:jc w:val="center"/>
        <w:rPr>
          <w:rFonts w:ascii="Arial" w:eastAsia="Calibri" w:hAnsi="Arial" w:cs="Arial"/>
          <w:sz w:val="22"/>
          <w:szCs w:val="22"/>
        </w:rPr>
      </w:pPr>
    </w:p>
    <w:p w:rsidR="00131825" w:rsidRPr="00131825" w:rsidRDefault="00131825" w:rsidP="00131825">
      <w:pPr>
        <w:jc w:val="both"/>
        <w:rPr>
          <w:rFonts w:ascii="Arial" w:eastAsia="Calibri" w:hAnsi="Arial" w:cs="Arial"/>
          <w:sz w:val="22"/>
          <w:szCs w:val="22"/>
        </w:rPr>
      </w:pPr>
      <w:r w:rsidRPr="00131825">
        <w:rPr>
          <w:rFonts w:ascii="Arial" w:eastAsia="Calibri" w:hAnsi="Arial" w:cs="Arial"/>
          <w:sz w:val="22"/>
          <w:szCs w:val="22"/>
        </w:rPr>
        <w:t>Ovaj Plan stupa na snagu danom donošenja.</w:t>
      </w:r>
    </w:p>
    <w:p w:rsidR="00821FE4" w:rsidRPr="00131825" w:rsidRDefault="00821FE4" w:rsidP="00131825">
      <w:pPr>
        <w:rPr>
          <w:rFonts w:ascii="Arial" w:hAnsi="Arial" w:cs="Arial"/>
          <w:sz w:val="22"/>
          <w:szCs w:val="22"/>
        </w:rPr>
      </w:pPr>
    </w:p>
    <w:p w:rsidR="00131825" w:rsidRPr="00131825" w:rsidRDefault="00131825" w:rsidP="00131825">
      <w:pPr>
        <w:spacing w:before="120"/>
        <w:jc w:val="both"/>
        <w:rPr>
          <w:rFonts w:ascii="Arial" w:eastAsia="Calibri" w:hAnsi="Arial" w:cs="Arial"/>
          <w:sz w:val="22"/>
          <w:szCs w:val="22"/>
        </w:rPr>
      </w:pPr>
      <w:r w:rsidRPr="00131825">
        <w:rPr>
          <w:rFonts w:ascii="Arial" w:eastAsia="Calibri" w:hAnsi="Arial" w:cs="Arial"/>
          <w:sz w:val="22"/>
          <w:szCs w:val="22"/>
        </w:rPr>
        <w:t>KLASA:112-01/22-01/02</w:t>
      </w:r>
    </w:p>
    <w:p w:rsidR="00131825" w:rsidRPr="00131825" w:rsidRDefault="00131825" w:rsidP="00131825">
      <w:pPr>
        <w:jc w:val="both"/>
        <w:rPr>
          <w:rFonts w:ascii="Arial" w:eastAsia="Calibri" w:hAnsi="Arial" w:cs="Arial"/>
          <w:sz w:val="22"/>
          <w:szCs w:val="22"/>
        </w:rPr>
      </w:pPr>
      <w:r w:rsidRPr="00131825">
        <w:rPr>
          <w:rFonts w:ascii="Arial" w:eastAsia="Calibri" w:hAnsi="Arial" w:cs="Arial"/>
          <w:sz w:val="22"/>
          <w:szCs w:val="22"/>
        </w:rPr>
        <w:t>URBROJ:2117-1-01-22-21</w:t>
      </w:r>
    </w:p>
    <w:p w:rsidR="00131825" w:rsidRPr="00131825" w:rsidRDefault="00131825" w:rsidP="00131825">
      <w:pPr>
        <w:jc w:val="both"/>
        <w:rPr>
          <w:rFonts w:ascii="Arial" w:eastAsia="Calibri" w:hAnsi="Arial" w:cs="Arial"/>
          <w:sz w:val="22"/>
          <w:szCs w:val="22"/>
        </w:rPr>
      </w:pPr>
      <w:r w:rsidRPr="00131825">
        <w:rPr>
          <w:rFonts w:ascii="Arial" w:eastAsia="Calibri" w:hAnsi="Arial" w:cs="Arial"/>
          <w:sz w:val="22"/>
          <w:szCs w:val="22"/>
        </w:rPr>
        <w:t>Dubrovnik, 04. studenoga 2022.</w:t>
      </w:r>
    </w:p>
    <w:p w:rsidR="00131825" w:rsidRPr="00131825" w:rsidRDefault="00131825" w:rsidP="00131825">
      <w:pPr>
        <w:rPr>
          <w:rFonts w:ascii="Arial" w:hAnsi="Arial" w:cs="Arial"/>
          <w:sz w:val="22"/>
          <w:szCs w:val="22"/>
        </w:rPr>
      </w:pPr>
    </w:p>
    <w:p w:rsidR="00131825" w:rsidRPr="00131825" w:rsidRDefault="00131825" w:rsidP="00131825">
      <w:pPr>
        <w:rPr>
          <w:rFonts w:ascii="Arial" w:hAnsi="Arial" w:cs="Arial"/>
          <w:sz w:val="22"/>
          <w:szCs w:val="22"/>
        </w:rPr>
      </w:pPr>
      <w:r w:rsidRPr="00131825">
        <w:rPr>
          <w:rFonts w:ascii="Arial" w:hAnsi="Arial" w:cs="Arial"/>
          <w:sz w:val="22"/>
          <w:szCs w:val="22"/>
        </w:rPr>
        <w:t>Gradonačelnik</w:t>
      </w:r>
    </w:p>
    <w:p w:rsidR="00131825" w:rsidRPr="00131825" w:rsidRDefault="00131825" w:rsidP="00131825">
      <w:pPr>
        <w:rPr>
          <w:rFonts w:ascii="Arial" w:hAnsi="Arial" w:cs="Arial"/>
          <w:sz w:val="22"/>
          <w:szCs w:val="22"/>
        </w:rPr>
      </w:pPr>
      <w:r w:rsidRPr="00131825">
        <w:rPr>
          <w:rFonts w:ascii="Arial" w:hAnsi="Arial" w:cs="Arial"/>
          <w:b/>
          <w:sz w:val="22"/>
          <w:szCs w:val="22"/>
        </w:rPr>
        <w:t>Mato Franković</w:t>
      </w:r>
      <w:r w:rsidRPr="00131825">
        <w:rPr>
          <w:rFonts w:ascii="Arial" w:hAnsi="Arial" w:cs="Arial"/>
          <w:sz w:val="22"/>
          <w:szCs w:val="22"/>
          <w:lang w:eastAsia="en-US"/>
        </w:rPr>
        <w:t>, v. r.</w:t>
      </w:r>
    </w:p>
    <w:p w:rsidR="00131825" w:rsidRPr="00131825" w:rsidRDefault="00131825" w:rsidP="00131825">
      <w:pPr>
        <w:rPr>
          <w:rFonts w:ascii="Arial" w:hAnsi="Arial" w:cs="Arial"/>
          <w:sz w:val="22"/>
          <w:szCs w:val="22"/>
          <w:lang w:eastAsia="en-US"/>
        </w:rPr>
      </w:pPr>
      <w:r w:rsidRPr="00131825">
        <w:rPr>
          <w:rFonts w:ascii="Arial" w:hAnsi="Arial" w:cs="Arial"/>
          <w:sz w:val="22"/>
          <w:szCs w:val="22"/>
          <w:lang w:eastAsia="en-US"/>
        </w:rPr>
        <w:t xml:space="preserve">----------------------------                                                 </w:t>
      </w:r>
    </w:p>
    <w:p w:rsidR="00131825" w:rsidRPr="00131825" w:rsidRDefault="00131825" w:rsidP="00131825">
      <w:pPr>
        <w:rPr>
          <w:rFonts w:ascii="Arial" w:hAnsi="Arial" w:cs="Arial"/>
          <w:sz w:val="22"/>
          <w:szCs w:val="22"/>
        </w:rPr>
      </w:pPr>
    </w:p>
    <w:p w:rsidR="00131825" w:rsidRPr="00131825" w:rsidRDefault="00131825" w:rsidP="00131825">
      <w:pPr>
        <w:rPr>
          <w:rFonts w:ascii="Arial" w:hAnsi="Arial" w:cs="Arial"/>
          <w:sz w:val="22"/>
          <w:szCs w:val="22"/>
        </w:rPr>
      </w:pPr>
    </w:p>
    <w:p w:rsidR="00131825" w:rsidRPr="00131825" w:rsidRDefault="00131825" w:rsidP="00131825">
      <w:pPr>
        <w:rPr>
          <w:rFonts w:ascii="Arial" w:hAnsi="Arial" w:cs="Arial"/>
          <w:sz w:val="22"/>
          <w:szCs w:val="22"/>
        </w:rPr>
      </w:pPr>
    </w:p>
    <w:p w:rsidR="00131825" w:rsidRPr="00131825" w:rsidRDefault="00131825" w:rsidP="00131825">
      <w:pPr>
        <w:rPr>
          <w:rFonts w:ascii="Arial" w:hAnsi="Arial" w:cs="Arial"/>
          <w:sz w:val="22"/>
          <w:szCs w:val="22"/>
        </w:rPr>
      </w:pPr>
    </w:p>
    <w:p w:rsidR="00131825" w:rsidRPr="00131825" w:rsidRDefault="00131825" w:rsidP="00131825">
      <w:pPr>
        <w:rPr>
          <w:rFonts w:ascii="Arial" w:hAnsi="Arial" w:cs="Arial"/>
          <w:b/>
          <w:sz w:val="22"/>
          <w:szCs w:val="22"/>
        </w:rPr>
      </w:pPr>
      <w:r w:rsidRPr="00131825">
        <w:rPr>
          <w:rFonts w:ascii="Arial" w:hAnsi="Arial" w:cs="Arial"/>
          <w:b/>
          <w:sz w:val="22"/>
          <w:szCs w:val="22"/>
        </w:rPr>
        <w:t>158</w:t>
      </w:r>
    </w:p>
    <w:p w:rsidR="00131825" w:rsidRDefault="00131825" w:rsidP="00131825">
      <w:pPr>
        <w:rPr>
          <w:rFonts w:ascii="Arial" w:hAnsi="Arial" w:cs="Arial"/>
          <w:sz w:val="22"/>
          <w:szCs w:val="22"/>
        </w:rPr>
      </w:pPr>
    </w:p>
    <w:p w:rsidR="00821FE4" w:rsidRDefault="00821FE4" w:rsidP="00131825">
      <w:pPr>
        <w:rPr>
          <w:rFonts w:ascii="Arial" w:hAnsi="Arial" w:cs="Arial"/>
          <w:sz w:val="22"/>
          <w:szCs w:val="22"/>
        </w:rPr>
      </w:pPr>
    </w:p>
    <w:p w:rsidR="00821FE4" w:rsidRPr="00131825" w:rsidRDefault="00821FE4" w:rsidP="00131825">
      <w:pPr>
        <w:rPr>
          <w:rFonts w:ascii="Arial" w:hAnsi="Arial" w:cs="Arial"/>
          <w:sz w:val="22"/>
          <w:szCs w:val="22"/>
        </w:rPr>
      </w:pPr>
    </w:p>
    <w:p w:rsidR="00131825" w:rsidRPr="00131825" w:rsidRDefault="00131825" w:rsidP="00131825">
      <w:pPr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 w:rsidRPr="00131825">
        <w:rPr>
          <w:rFonts w:ascii="Arial" w:hAnsi="Arial" w:cs="Arial"/>
          <w:color w:val="000000"/>
          <w:sz w:val="22"/>
          <w:szCs w:val="22"/>
        </w:rPr>
        <w:t>Na temelju članka 48. Zakona o lokalnoj i područnoj (regionalnoj) samoupravi («Narodne novine», broj 33/01, 60/01, 129/05, 109/07, 125/08, 36/09, 150/11, 144/12, i 19/13-pročišćeni tekst 137/15, 123/17, 98/19 i 144/20) i članka 48. Statuta Grada Dubrovnika ("Službeni glasnik Grada Dubrovnika", broj 2/21)</w:t>
      </w:r>
      <w:r w:rsidRPr="00131825">
        <w:rPr>
          <w:rFonts w:ascii="Arial" w:hAnsi="Arial" w:cs="Arial"/>
          <w:sz w:val="22"/>
          <w:szCs w:val="22"/>
        </w:rPr>
        <w:t xml:space="preserve"> gradonačelnik Grada Dubrovnika</w:t>
      </w:r>
      <w:r w:rsidRPr="00131825">
        <w:rPr>
          <w:rFonts w:ascii="Arial" w:hAnsi="Arial" w:cs="Arial"/>
          <w:spacing w:val="-2"/>
          <w:sz w:val="22"/>
          <w:szCs w:val="22"/>
        </w:rPr>
        <w:t xml:space="preserve"> donosi</w:t>
      </w:r>
    </w:p>
    <w:p w:rsidR="00131825" w:rsidRDefault="00131825" w:rsidP="00131825">
      <w:pPr>
        <w:rPr>
          <w:rFonts w:ascii="Arial" w:hAnsi="Arial" w:cs="Arial"/>
          <w:sz w:val="22"/>
          <w:szCs w:val="22"/>
        </w:rPr>
      </w:pPr>
    </w:p>
    <w:p w:rsidR="00821FE4" w:rsidRPr="00131825" w:rsidRDefault="00821FE4" w:rsidP="00131825">
      <w:pPr>
        <w:rPr>
          <w:rFonts w:ascii="Arial" w:hAnsi="Arial" w:cs="Arial"/>
          <w:sz w:val="22"/>
          <w:szCs w:val="22"/>
        </w:rPr>
      </w:pPr>
    </w:p>
    <w:p w:rsidR="00131825" w:rsidRPr="00131825" w:rsidRDefault="00131825" w:rsidP="0013182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31825">
        <w:rPr>
          <w:rFonts w:ascii="Arial" w:hAnsi="Arial" w:cs="Arial"/>
          <w:b/>
          <w:bCs/>
          <w:sz w:val="22"/>
          <w:szCs w:val="22"/>
        </w:rPr>
        <w:t>PRAVILNIK O IZMJENAMA I DOPUNAMA PRAVILNIKA</w:t>
      </w:r>
    </w:p>
    <w:p w:rsidR="00821FE4" w:rsidRDefault="00131825" w:rsidP="0013182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31825">
        <w:rPr>
          <w:rFonts w:ascii="Arial" w:hAnsi="Arial" w:cs="Arial"/>
          <w:b/>
          <w:bCs/>
          <w:sz w:val="22"/>
          <w:szCs w:val="22"/>
        </w:rPr>
        <w:t xml:space="preserve"> o stručnom osposobljavanju i usavršavanju službenika i namještenika </w:t>
      </w:r>
    </w:p>
    <w:p w:rsidR="00131825" w:rsidRPr="00131825" w:rsidRDefault="00131825" w:rsidP="0013182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31825">
        <w:rPr>
          <w:rFonts w:ascii="Arial" w:hAnsi="Arial" w:cs="Arial"/>
          <w:b/>
          <w:bCs/>
          <w:sz w:val="22"/>
          <w:szCs w:val="22"/>
        </w:rPr>
        <w:t xml:space="preserve">Grada Dubrovnika </w:t>
      </w:r>
    </w:p>
    <w:p w:rsidR="00131825" w:rsidRDefault="00131825" w:rsidP="0013182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21FE4" w:rsidRPr="00131825" w:rsidRDefault="00821FE4" w:rsidP="0013182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31825" w:rsidRPr="00821FE4" w:rsidRDefault="00131825" w:rsidP="00131825">
      <w:pPr>
        <w:jc w:val="center"/>
        <w:rPr>
          <w:rFonts w:ascii="Arial" w:hAnsi="Arial" w:cs="Arial"/>
          <w:bCs/>
          <w:sz w:val="22"/>
          <w:szCs w:val="22"/>
        </w:rPr>
      </w:pPr>
      <w:r w:rsidRPr="00821FE4">
        <w:rPr>
          <w:rFonts w:ascii="Arial" w:hAnsi="Arial" w:cs="Arial"/>
          <w:bCs/>
          <w:sz w:val="22"/>
          <w:szCs w:val="22"/>
        </w:rPr>
        <w:t xml:space="preserve">Članak 1. </w:t>
      </w:r>
    </w:p>
    <w:p w:rsidR="00131825" w:rsidRPr="00131825" w:rsidRDefault="00131825" w:rsidP="0013182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31825" w:rsidRPr="00131825" w:rsidRDefault="00131825" w:rsidP="00131825">
      <w:pPr>
        <w:jc w:val="both"/>
        <w:rPr>
          <w:rFonts w:ascii="Arial" w:hAnsi="Arial" w:cs="Arial"/>
          <w:sz w:val="22"/>
          <w:szCs w:val="22"/>
        </w:rPr>
      </w:pPr>
      <w:r w:rsidRPr="00131825">
        <w:rPr>
          <w:rFonts w:ascii="Arial" w:hAnsi="Arial" w:cs="Arial"/>
          <w:sz w:val="22"/>
          <w:szCs w:val="22"/>
        </w:rPr>
        <w:t xml:space="preserve">U Pravilniku </w:t>
      </w:r>
      <w:r w:rsidRPr="00131825">
        <w:rPr>
          <w:rFonts w:ascii="Arial" w:hAnsi="Arial" w:cs="Arial"/>
          <w:bCs/>
          <w:sz w:val="22"/>
          <w:szCs w:val="22"/>
        </w:rPr>
        <w:t>o stručnom osposobljavanju i usavršavanju službenika i namještenika Grada Dubrovnika</w:t>
      </w:r>
      <w:r w:rsidRPr="00131825">
        <w:rPr>
          <w:rFonts w:ascii="Arial" w:hAnsi="Arial" w:cs="Arial"/>
          <w:b/>
          <w:bCs/>
          <w:sz w:val="22"/>
          <w:szCs w:val="22"/>
        </w:rPr>
        <w:t xml:space="preserve"> </w:t>
      </w:r>
      <w:r w:rsidRPr="00131825">
        <w:rPr>
          <w:rFonts w:ascii="Arial" w:hAnsi="Arial" w:cs="Arial"/>
          <w:sz w:val="22"/>
          <w:szCs w:val="22"/>
        </w:rPr>
        <w:t xml:space="preserve">KLASA: </w:t>
      </w:r>
      <w:r w:rsidRPr="00131825">
        <w:rPr>
          <w:rFonts w:ascii="Arial" w:hAnsi="Arial" w:cs="Arial"/>
          <w:color w:val="000000"/>
          <w:sz w:val="22"/>
          <w:szCs w:val="22"/>
        </w:rPr>
        <w:t>131-01/14-01/04</w:t>
      </w:r>
      <w:r w:rsidRPr="00131825">
        <w:rPr>
          <w:rFonts w:ascii="Arial" w:hAnsi="Arial" w:cs="Arial"/>
          <w:sz w:val="22"/>
          <w:szCs w:val="22"/>
        </w:rPr>
        <w:t xml:space="preserve">; URBROJ: 2117/01-01-11-1 od 04. prosinca 2014. godine, </w:t>
      </w:r>
      <w:bookmarkStart w:id="2" w:name="_Hlk85616636"/>
      <w:r w:rsidRPr="00131825">
        <w:rPr>
          <w:rFonts w:ascii="Arial" w:hAnsi="Arial" w:cs="Arial"/>
          <w:sz w:val="22"/>
          <w:szCs w:val="22"/>
        </w:rPr>
        <w:t xml:space="preserve">u člancima 13., 32., 41., 42., 44. i 45. brišu se riječi: „Upravni odjel za poslove </w:t>
      </w:r>
      <w:r w:rsidRPr="00131825">
        <w:rPr>
          <w:rFonts w:ascii="Arial" w:hAnsi="Arial" w:cs="Arial"/>
          <w:sz w:val="22"/>
          <w:szCs w:val="22"/>
        </w:rPr>
        <w:lastRenderedPageBreak/>
        <w:t>gradonačelnika“ i zamjenjuju riječima: „Upravni odjel za gospodarenje imovinom, opće i pravne poslove“, u odgovarajućem padežu.</w:t>
      </w:r>
    </w:p>
    <w:bookmarkEnd w:id="2"/>
    <w:p w:rsidR="00131825" w:rsidRDefault="00131825" w:rsidP="00131825">
      <w:pPr>
        <w:jc w:val="both"/>
        <w:rPr>
          <w:rFonts w:ascii="Arial" w:hAnsi="Arial" w:cs="Arial"/>
          <w:sz w:val="22"/>
          <w:szCs w:val="22"/>
        </w:rPr>
      </w:pPr>
      <w:r w:rsidRPr="00131825">
        <w:rPr>
          <w:rFonts w:ascii="Arial" w:hAnsi="Arial" w:cs="Arial"/>
          <w:sz w:val="22"/>
          <w:szCs w:val="22"/>
        </w:rPr>
        <w:t xml:space="preserve"> </w:t>
      </w:r>
    </w:p>
    <w:p w:rsidR="00821FE4" w:rsidRPr="00131825" w:rsidRDefault="00821FE4" w:rsidP="00131825">
      <w:pPr>
        <w:jc w:val="both"/>
        <w:rPr>
          <w:rFonts w:ascii="Arial" w:hAnsi="Arial" w:cs="Arial"/>
          <w:sz w:val="22"/>
          <w:szCs w:val="22"/>
        </w:rPr>
      </w:pPr>
    </w:p>
    <w:p w:rsidR="00131825" w:rsidRPr="00821FE4" w:rsidRDefault="00131825" w:rsidP="00131825">
      <w:pPr>
        <w:jc w:val="center"/>
        <w:rPr>
          <w:rFonts w:ascii="Arial" w:hAnsi="Arial" w:cs="Arial"/>
          <w:bCs/>
          <w:sz w:val="22"/>
          <w:szCs w:val="22"/>
        </w:rPr>
      </w:pPr>
      <w:r w:rsidRPr="00821FE4">
        <w:rPr>
          <w:rFonts w:ascii="Arial" w:hAnsi="Arial" w:cs="Arial"/>
          <w:bCs/>
          <w:sz w:val="22"/>
          <w:szCs w:val="22"/>
        </w:rPr>
        <w:t>Članak 2.</w:t>
      </w:r>
    </w:p>
    <w:p w:rsidR="00131825" w:rsidRPr="00131825" w:rsidRDefault="00131825" w:rsidP="00131825">
      <w:pPr>
        <w:jc w:val="both"/>
        <w:rPr>
          <w:rFonts w:ascii="Arial" w:hAnsi="Arial" w:cs="Arial"/>
          <w:sz w:val="22"/>
          <w:szCs w:val="22"/>
        </w:rPr>
      </w:pPr>
    </w:p>
    <w:p w:rsidR="00131825" w:rsidRPr="00131825" w:rsidRDefault="00131825" w:rsidP="00131825">
      <w:pPr>
        <w:jc w:val="both"/>
        <w:rPr>
          <w:rFonts w:ascii="Arial" w:hAnsi="Arial" w:cs="Arial"/>
          <w:sz w:val="22"/>
          <w:szCs w:val="22"/>
        </w:rPr>
      </w:pPr>
      <w:r w:rsidRPr="00131825">
        <w:rPr>
          <w:rFonts w:ascii="Arial" w:hAnsi="Arial" w:cs="Arial"/>
          <w:sz w:val="22"/>
          <w:szCs w:val="22"/>
        </w:rPr>
        <w:t xml:space="preserve">U člancima 13., 41. i 44. iza teksta: „Odsjek za opće poslove“ dodaje se tekst: „, </w:t>
      </w:r>
      <w:proofErr w:type="spellStart"/>
      <w:r w:rsidRPr="00131825">
        <w:rPr>
          <w:rFonts w:ascii="Arial" w:hAnsi="Arial" w:cs="Arial"/>
          <w:sz w:val="22"/>
          <w:szCs w:val="22"/>
        </w:rPr>
        <w:t>Pododsjek</w:t>
      </w:r>
      <w:proofErr w:type="spellEnd"/>
      <w:r w:rsidRPr="00131825">
        <w:rPr>
          <w:rFonts w:ascii="Arial" w:hAnsi="Arial" w:cs="Arial"/>
          <w:sz w:val="22"/>
          <w:szCs w:val="22"/>
        </w:rPr>
        <w:t xml:space="preserve"> za kadrovske i druge službene evidencije“.</w:t>
      </w:r>
    </w:p>
    <w:p w:rsidR="00131825" w:rsidRPr="00131825" w:rsidRDefault="00131825" w:rsidP="00131825">
      <w:pPr>
        <w:jc w:val="both"/>
        <w:rPr>
          <w:rFonts w:ascii="Arial" w:hAnsi="Arial" w:cs="Arial"/>
          <w:sz w:val="22"/>
          <w:szCs w:val="22"/>
        </w:rPr>
      </w:pPr>
    </w:p>
    <w:p w:rsidR="00821FE4" w:rsidRDefault="00821FE4" w:rsidP="00131825">
      <w:pPr>
        <w:jc w:val="center"/>
        <w:rPr>
          <w:rFonts w:ascii="Arial" w:hAnsi="Arial" w:cs="Arial"/>
          <w:bCs/>
          <w:sz w:val="22"/>
          <w:szCs w:val="22"/>
        </w:rPr>
      </w:pPr>
    </w:p>
    <w:p w:rsidR="00131825" w:rsidRPr="00821FE4" w:rsidRDefault="00131825" w:rsidP="00131825">
      <w:pPr>
        <w:jc w:val="center"/>
        <w:rPr>
          <w:rFonts w:ascii="Arial" w:hAnsi="Arial" w:cs="Arial"/>
          <w:bCs/>
          <w:sz w:val="22"/>
          <w:szCs w:val="22"/>
        </w:rPr>
      </w:pPr>
      <w:r w:rsidRPr="00821FE4">
        <w:rPr>
          <w:rFonts w:ascii="Arial" w:hAnsi="Arial" w:cs="Arial"/>
          <w:bCs/>
          <w:sz w:val="22"/>
          <w:szCs w:val="22"/>
        </w:rPr>
        <w:t>Članak 3.</w:t>
      </w:r>
    </w:p>
    <w:p w:rsidR="00131825" w:rsidRPr="00131825" w:rsidRDefault="00131825" w:rsidP="00131825">
      <w:pPr>
        <w:spacing w:before="200" w:after="200"/>
        <w:jc w:val="both"/>
        <w:rPr>
          <w:rFonts w:ascii="Arial" w:hAnsi="Arial" w:cs="Arial"/>
          <w:sz w:val="22"/>
          <w:szCs w:val="22"/>
        </w:rPr>
      </w:pPr>
      <w:r w:rsidRPr="00131825">
        <w:rPr>
          <w:rFonts w:ascii="Arial" w:hAnsi="Arial" w:cs="Arial"/>
          <w:sz w:val="22"/>
          <w:szCs w:val="22"/>
        </w:rPr>
        <w:t>Iza članka 42. pod IX. ZNANSTVENA I STRUČNA LITERATURA dodaje se novi broj  „Članak 43.“, a dosadašnji članci 43., 44., 45. i 46. postaju članci 44., 45., 46. i 47.</w:t>
      </w:r>
    </w:p>
    <w:p w:rsidR="00821FE4" w:rsidRDefault="00131825" w:rsidP="00131825">
      <w:pPr>
        <w:jc w:val="both"/>
        <w:rPr>
          <w:rFonts w:ascii="Arial" w:hAnsi="Arial" w:cs="Arial"/>
          <w:b/>
          <w:sz w:val="22"/>
          <w:szCs w:val="22"/>
        </w:rPr>
      </w:pPr>
      <w:r w:rsidRPr="00131825">
        <w:rPr>
          <w:rFonts w:ascii="Arial" w:hAnsi="Arial" w:cs="Arial"/>
          <w:b/>
          <w:sz w:val="22"/>
          <w:szCs w:val="22"/>
        </w:rPr>
        <w:tab/>
      </w:r>
      <w:r w:rsidRPr="00131825">
        <w:rPr>
          <w:rFonts w:ascii="Arial" w:hAnsi="Arial" w:cs="Arial"/>
          <w:b/>
          <w:sz w:val="22"/>
          <w:szCs w:val="22"/>
        </w:rPr>
        <w:tab/>
      </w:r>
      <w:r w:rsidRPr="00131825">
        <w:rPr>
          <w:rFonts w:ascii="Arial" w:hAnsi="Arial" w:cs="Arial"/>
          <w:b/>
          <w:sz w:val="22"/>
          <w:szCs w:val="22"/>
        </w:rPr>
        <w:tab/>
      </w:r>
      <w:r w:rsidRPr="00131825">
        <w:rPr>
          <w:rFonts w:ascii="Arial" w:hAnsi="Arial" w:cs="Arial"/>
          <w:b/>
          <w:sz w:val="22"/>
          <w:szCs w:val="22"/>
        </w:rPr>
        <w:tab/>
      </w:r>
      <w:r w:rsidRPr="00131825">
        <w:rPr>
          <w:rFonts w:ascii="Arial" w:hAnsi="Arial" w:cs="Arial"/>
          <w:b/>
          <w:sz w:val="22"/>
          <w:szCs w:val="22"/>
        </w:rPr>
        <w:tab/>
      </w:r>
      <w:r w:rsidRPr="00131825">
        <w:rPr>
          <w:rFonts w:ascii="Arial" w:hAnsi="Arial" w:cs="Arial"/>
          <w:b/>
          <w:sz w:val="22"/>
          <w:szCs w:val="22"/>
        </w:rPr>
        <w:tab/>
      </w:r>
    </w:p>
    <w:p w:rsidR="00131825" w:rsidRPr="00821FE4" w:rsidRDefault="00131825" w:rsidP="00131825">
      <w:pPr>
        <w:jc w:val="both"/>
        <w:rPr>
          <w:rFonts w:ascii="Arial" w:hAnsi="Arial" w:cs="Arial"/>
          <w:bCs/>
          <w:sz w:val="22"/>
          <w:szCs w:val="22"/>
        </w:rPr>
      </w:pPr>
      <w:r w:rsidRPr="00821FE4">
        <w:rPr>
          <w:rFonts w:ascii="Arial" w:hAnsi="Arial" w:cs="Arial"/>
          <w:bCs/>
          <w:sz w:val="22"/>
          <w:szCs w:val="22"/>
        </w:rPr>
        <w:t>Članak 4.</w:t>
      </w:r>
    </w:p>
    <w:p w:rsidR="00131825" w:rsidRPr="00131825" w:rsidRDefault="00131825" w:rsidP="00131825">
      <w:pPr>
        <w:jc w:val="both"/>
        <w:rPr>
          <w:rFonts w:ascii="Arial" w:hAnsi="Arial" w:cs="Arial"/>
          <w:sz w:val="22"/>
          <w:szCs w:val="22"/>
        </w:rPr>
      </w:pPr>
    </w:p>
    <w:p w:rsidR="00131825" w:rsidRPr="00131825" w:rsidRDefault="00131825" w:rsidP="00131825">
      <w:pPr>
        <w:jc w:val="both"/>
        <w:rPr>
          <w:rFonts w:ascii="Arial" w:hAnsi="Arial" w:cs="Arial"/>
          <w:sz w:val="22"/>
          <w:szCs w:val="22"/>
          <w:lang w:val="x-none"/>
        </w:rPr>
      </w:pPr>
      <w:r w:rsidRPr="00131825">
        <w:rPr>
          <w:rFonts w:ascii="Arial" w:hAnsi="Arial" w:cs="Arial"/>
          <w:sz w:val="22"/>
          <w:szCs w:val="22"/>
          <w:lang w:val="x-none"/>
        </w:rPr>
        <w:t xml:space="preserve">Ovaj Pravilnik </w:t>
      </w:r>
      <w:r w:rsidRPr="00131825">
        <w:rPr>
          <w:rFonts w:ascii="Arial" w:hAnsi="Arial" w:cs="Arial"/>
          <w:sz w:val="22"/>
          <w:szCs w:val="22"/>
        </w:rPr>
        <w:t xml:space="preserve">stupa na snagu danom donošenja i </w:t>
      </w:r>
      <w:r w:rsidRPr="00131825">
        <w:rPr>
          <w:rFonts w:ascii="Arial" w:hAnsi="Arial" w:cs="Arial"/>
          <w:sz w:val="22"/>
          <w:szCs w:val="22"/>
          <w:lang w:val="x-none"/>
        </w:rPr>
        <w:t xml:space="preserve">objavit će se na oglasnoj ploči </w:t>
      </w:r>
      <w:proofErr w:type="spellStart"/>
      <w:r w:rsidRPr="00131825">
        <w:rPr>
          <w:rFonts w:ascii="Arial" w:hAnsi="Arial" w:cs="Arial"/>
          <w:sz w:val="22"/>
          <w:szCs w:val="22"/>
          <w:lang w:val="en-US"/>
        </w:rPr>
        <w:t>Grada</w:t>
      </w:r>
      <w:proofErr w:type="spellEnd"/>
      <w:r w:rsidRPr="0013182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131825">
        <w:rPr>
          <w:rFonts w:ascii="Arial" w:hAnsi="Arial" w:cs="Arial"/>
          <w:sz w:val="22"/>
          <w:szCs w:val="22"/>
          <w:lang w:val="en-US"/>
        </w:rPr>
        <w:t>Dubrovnika</w:t>
      </w:r>
      <w:proofErr w:type="spellEnd"/>
      <w:r w:rsidRPr="0013182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131825">
        <w:rPr>
          <w:rFonts w:ascii="Arial" w:hAnsi="Arial" w:cs="Arial"/>
          <w:sz w:val="22"/>
          <w:szCs w:val="22"/>
          <w:lang w:val="en-US"/>
        </w:rPr>
        <w:t>i</w:t>
      </w:r>
      <w:proofErr w:type="spellEnd"/>
      <w:r w:rsidRPr="00131825">
        <w:rPr>
          <w:rFonts w:ascii="Arial" w:hAnsi="Arial" w:cs="Arial"/>
          <w:sz w:val="22"/>
          <w:szCs w:val="22"/>
          <w:lang w:val="en-US"/>
        </w:rPr>
        <w:t xml:space="preserve"> u “</w:t>
      </w:r>
      <w:r w:rsidRPr="00131825">
        <w:rPr>
          <w:rFonts w:ascii="Arial" w:hAnsi="Arial" w:cs="Arial"/>
          <w:sz w:val="22"/>
          <w:szCs w:val="22"/>
          <w:lang w:val="x-none"/>
        </w:rPr>
        <w:t xml:space="preserve">Službenom glasniku Grada </w:t>
      </w:r>
      <w:proofErr w:type="spellStart"/>
      <w:r w:rsidRPr="00131825">
        <w:rPr>
          <w:rFonts w:ascii="Arial" w:hAnsi="Arial" w:cs="Arial"/>
          <w:sz w:val="22"/>
          <w:szCs w:val="22"/>
          <w:lang w:val="x-none"/>
        </w:rPr>
        <w:t>Dubrovika</w:t>
      </w:r>
      <w:proofErr w:type="spellEnd"/>
      <w:r w:rsidRPr="00131825">
        <w:rPr>
          <w:rFonts w:ascii="Arial" w:hAnsi="Arial" w:cs="Arial"/>
          <w:sz w:val="22"/>
          <w:szCs w:val="22"/>
          <w:lang w:val="en-US"/>
        </w:rPr>
        <w:t>”</w:t>
      </w:r>
      <w:r w:rsidRPr="00131825">
        <w:rPr>
          <w:rFonts w:ascii="Arial" w:hAnsi="Arial" w:cs="Arial"/>
          <w:sz w:val="22"/>
          <w:szCs w:val="22"/>
        </w:rPr>
        <w:t>.</w:t>
      </w:r>
    </w:p>
    <w:p w:rsidR="00131825" w:rsidRPr="00131825" w:rsidRDefault="00131825" w:rsidP="00131825">
      <w:pPr>
        <w:jc w:val="both"/>
        <w:rPr>
          <w:rFonts w:ascii="Arial" w:hAnsi="Arial" w:cs="Arial"/>
          <w:sz w:val="22"/>
          <w:szCs w:val="22"/>
          <w:lang w:val="x-none"/>
        </w:rPr>
      </w:pPr>
      <w:r w:rsidRPr="00131825">
        <w:rPr>
          <w:rFonts w:ascii="Arial" w:hAnsi="Arial" w:cs="Arial"/>
          <w:sz w:val="22"/>
          <w:szCs w:val="22"/>
          <w:lang w:val="x-none"/>
        </w:rPr>
        <w:tab/>
      </w:r>
      <w:r w:rsidRPr="00131825">
        <w:rPr>
          <w:rFonts w:ascii="Arial" w:hAnsi="Arial" w:cs="Arial"/>
          <w:b/>
          <w:spacing w:val="-2"/>
          <w:sz w:val="22"/>
          <w:szCs w:val="22"/>
          <w:lang w:val="x-none"/>
        </w:rPr>
        <w:tab/>
      </w:r>
    </w:p>
    <w:p w:rsidR="00131825" w:rsidRPr="00131825" w:rsidRDefault="00131825" w:rsidP="00131825">
      <w:pPr>
        <w:rPr>
          <w:rFonts w:ascii="Arial" w:hAnsi="Arial" w:cs="Arial"/>
          <w:sz w:val="22"/>
          <w:szCs w:val="22"/>
        </w:rPr>
      </w:pPr>
    </w:p>
    <w:p w:rsidR="00131825" w:rsidRPr="00131825" w:rsidRDefault="00131825" w:rsidP="00131825">
      <w:pPr>
        <w:rPr>
          <w:rFonts w:ascii="Arial" w:hAnsi="Arial" w:cs="Arial"/>
          <w:sz w:val="22"/>
          <w:szCs w:val="22"/>
        </w:rPr>
      </w:pPr>
      <w:r w:rsidRPr="00131825">
        <w:rPr>
          <w:rFonts w:ascii="Arial" w:hAnsi="Arial" w:cs="Arial"/>
          <w:sz w:val="22"/>
          <w:szCs w:val="22"/>
        </w:rPr>
        <w:t xml:space="preserve">KLASA: </w:t>
      </w:r>
      <w:r w:rsidRPr="00131825">
        <w:rPr>
          <w:rFonts w:ascii="Arial" w:hAnsi="Arial" w:cs="Arial"/>
          <w:color w:val="000000"/>
          <w:sz w:val="22"/>
          <w:szCs w:val="22"/>
        </w:rPr>
        <w:t>131-01/22-01/02</w:t>
      </w:r>
      <w:r w:rsidRPr="00131825">
        <w:rPr>
          <w:rFonts w:ascii="Arial" w:hAnsi="Arial" w:cs="Arial"/>
          <w:color w:val="000000"/>
          <w:sz w:val="22"/>
          <w:szCs w:val="22"/>
        </w:rPr>
        <w:br/>
      </w:r>
      <w:r w:rsidRPr="00131825">
        <w:rPr>
          <w:rFonts w:ascii="Arial" w:hAnsi="Arial" w:cs="Arial"/>
          <w:sz w:val="22"/>
          <w:szCs w:val="22"/>
        </w:rPr>
        <w:t>URBROJ: 2117-1-01-22-01</w:t>
      </w:r>
      <w:r w:rsidRPr="00131825">
        <w:rPr>
          <w:rFonts w:ascii="Arial" w:hAnsi="Arial" w:cs="Arial"/>
          <w:sz w:val="22"/>
          <w:szCs w:val="22"/>
        </w:rPr>
        <w:br/>
        <w:t xml:space="preserve">Dubrovnik, 25. listopada 2022. </w:t>
      </w:r>
      <w:r w:rsidRPr="00131825">
        <w:rPr>
          <w:rFonts w:ascii="Arial" w:hAnsi="Arial" w:cs="Arial"/>
          <w:sz w:val="22"/>
          <w:szCs w:val="22"/>
        </w:rPr>
        <w:br/>
      </w:r>
    </w:p>
    <w:p w:rsidR="00131825" w:rsidRPr="00131825" w:rsidRDefault="00131825" w:rsidP="00131825">
      <w:pPr>
        <w:rPr>
          <w:rFonts w:ascii="Arial" w:hAnsi="Arial" w:cs="Arial"/>
          <w:sz w:val="22"/>
          <w:szCs w:val="22"/>
        </w:rPr>
      </w:pPr>
      <w:r w:rsidRPr="00131825">
        <w:rPr>
          <w:rFonts w:ascii="Arial" w:hAnsi="Arial" w:cs="Arial"/>
          <w:sz w:val="22"/>
          <w:szCs w:val="22"/>
        </w:rPr>
        <w:t>Gradonačelnik</w:t>
      </w:r>
    </w:p>
    <w:p w:rsidR="00131825" w:rsidRPr="00131825" w:rsidRDefault="00131825" w:rsidP="00131825">
      <w:pPr>
        <w:rPr>
          <w:rFonts w:ascii="Arial" w:hAnsi="Arial" w:cs="Arial"/>
          <w:sz w:val="22"/>
          <w:szCs w:val="22"/>
        </w:rPr>
      </w:pPr>
      <w:r w:rsidRPr="00131825">
        <w:rPr>
          <w:rFonts w:ascii="Arial" w:hAnsi="Arial" w:cs="Arial"/>
          <w:b/>
          <w:sz w:val="22"/>
          <w:szCs w:val="22"/>
        </w:rPr>
        <w:t>Mato Franković</w:t>
      </w:r>
      <w:r w:rsidRPr="00131825">
        <w:rPr>
          <w:rFonts w:ascii="Arial" w:hAnsi="Arial" w:cs="Arial"/>
          <w:sz w:val="22"/>
          <w:szCs w:val="22"/>
          <w:lang w:eastAsia="en-US"/>
        </w:rPr>
        <w:t>, v. r.</w:t>
      </w:r>
    </w:p>
    <w:p w:rsidR="00131825" w:rsidRPr="00131825" w:rsidRDefault="00131825" w:rsidP="00131825">
      <w:pPr>
        <w:rPr>
          <w:rFonts w:ascii="Arial" w:hAnsi="Arial" w:cs="Arial"/>
          <w:sz w:val="22"/>
          <w:szCs w:val="22"/>
          <w:lang w:eastAsia="en-US"/>
        </w:rPr>
      </w:pPr>
      <w:r w:rsidRPr="00131825">
        <w:rPr>
          <w:rFonts w:ascii="Arial" w:hAnsi="Arial" w:cs="Arial"/>
          <w:sz w:val="22"/>
          <w:szCs w:val="22"/>
          <w:lang w:eastAsia="en-US"/>
        </w:rPr>
        <w:t xml:space="preserve">----------------------------                                                 </w:t>
      </w:r>
    </w:p>
    <w:p w:rsidR="00131825" w:rsidRPr="00131825" w:rsidRDefault="00131825" w:rsidP="00131825">
      <w:pPr>
        <w:rPr>
          <w:rFonts w:ascii="Arial" w:hAnsi="Arial" w:cs="Arial"/>
          <w:sz w:val="22"/>
          <w:szCs w:val="22"/>
        </w:rPr>
      </w:pPr>
    </w:p>
    <w:p w:rsidR="00131825" w:rsidRPr="00131825" w:rsidRDefault="00131825" w:rsidP="00131825">
      <w:pPr>
        <w:rPr>
          <w:rFonts w:ascii="Arial" w:hAnsi="Arial" w:cs="Arial"/>
          <w:sz w:val="22"/>
          <w:szCs w:val="22"/>
        </w:rPr>
      </w:pPr>
    </w:p>
    <w:p w:rsidR="00131825" w:rsidRPr="00131825" w:rsidRDefault="00131825" w:rsidP="00131825">
      <w:pPr>
        <w:rPr>
          <w:rFonts w:ascii="Arial" w:hAnsi="Arial" w:cs="Arial"/>
          <w:sz w:val="22"/>
          <w:szCs w:val="22"/>
        </w:rPr>
      </w:pPr>
    </w:p>
    <w:p w:rsidR="00131825" w:rsidRPr="00131825" w:rsidRDefault="00131825" w:rsidP="00131825">
      <w:pPr>
        <w:rPr>
          <w:rFonts w:ascii="Arial" w:hAnsi="Arial" w:cs="Arial"/>
          <w:sz w:val="22"/>
          <w:szCs w:val="22"/>
        </w:rPr>
      </w:pPr>
    </w:p>
    <w:p w:rsidR="00131825" w:rsidRPr="00131825" w:rsidRDefault="00131825" w:rsidP="00131825">
      <w:pPr>
        <w:rPr>
          <w:rFonts w:ascii="Arial" w:hAnsi="Arial" w:cs="Arial"/>
          <w:b/>
          <w:sz w:val="22"/>
          <w:szCs w:val="22"/>
        </w:rPr>
      </w:pPr>
      <w:r w:rsidRPr="00131825">
        <w:rPr>
          <w:rFonts w:ascii="Arial" w:hAnsi="Arial" w:cs="Arial"/>
          <w:b/>
          <w:sz w:val="22"/>
          <w:szCs w:val="22"/>
        </w:rPr>
        <w:t>159</w:t>
      </w:r>
    </w:p>
    <w:p w:rsidR="00821FE4" w:rsidRDefault="00821FE4" w:rsidP="00131825">
      <w:pPr>
        <w:rPr>
          <w:rFonts w:ascii="Arial" w:hAnsi="Arial" w:cs="Arial"/>
          <w:sz w:val="22"/>
          <w:szCs w:val="22"/>
        </w:rPr>
      </w:pPr>
    </w:p>
    <w:p w:rsidR="005D0BB6" w:rsidRDefault="005D0BB6" w:rsidP="00131825">
      <w:pPr>
        <w:rPr>
          <w:rFonts w:ascii="Arial" w:hAnsi="Arial" w:cs="Arial"/>
          <w:sz w:val="22"/>
          <w:szCs w:val="22"/>
        </w:rPr>
      </w:pPr>
    </w:p>
    <w:p w:rsidR="005D0BB6" w:rsidRPr="00131825" w:rsidRDefault="005D0BB6" w:rsidP="00131825">
      <w:pPr>
        <w:rPr>
          <w:rFonts w:ascii="Arial" w:hAnsi="Arial" w:cs="Arial"/>
          <w:sz w:val="22"/>
          <w:szCs w:val="22"/>
        </w:rPr>
      </w:pPr>
      <w:bookmarkStart w:id="3" w:name="_GoBack"/>
      <w:bookmarkEnd w:id="3"/>
    </w:p>
    <w:p w:rsidR="00131825" w:rsidRPr="00131825" w:rsidRDefault="00131825" w:rsidP="00131825">
      <w:pPr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 w:rsidRPr="00131825">
        <w:rPr>
          <w:rFonts w:ascii="Arial" w:hAnsi="Arial" w:cs="Arial"/>
          <w:color w:val="000000"/>
          <w:sz w:val="22"/>
          <w:szCs w:val="22"/>
        </w:rPr>
        <w:t>Na temelju članka 48. Zakona o lokalnoj i područnoj (regionalnoj) samoupravi («Narodne novine», broj 33/01, 60/01, 129/05, 109/07, 125/08, 36/09, 150/11, 144/12, i 19/13-pročišćeni tekst 137/15, 123/17, 98/19 i 144/20) i članka 48. Statuta Grada Dubrovnika ("Službeni glasnik Grada Dubrovnika", broj 2/21)</w:t>
      </w:r>
      <w:r w:rsidRPr="00131825">
        <w:rPr>
          <w:rFonts w:ascii="Arial" w:hAnsi="Arial" w:cs="Arial"/>
          <w:sz w:val="22"/>
          <w:szCs w:val="22"/>
        </w:rPr>
        <w:t xml:space="preserve"> gradonačelnik Grada Dubrovnika</w:t>
      </w:r>
      <w:r w:rsidRPr="00131825">
        <w:rPr>
          <w:rFonts w:ascii="Arial" w:hAnsi="Arial" w:cs="Arial"/>
          <w:spacing w:val="-2"/>
          <w:sz w:val="22"/>
          <w:szCs w:val="22"/>
        </w:rPr>
        <w:t xml:space="preserve"> donosi</w:t>
      </w:r>
    </w:p>
    <w:p w:rsidR="00131825" w:rsidRDefault="00131825" w:rsidP="00131825">
      <w:pPr>
        <w:rPr>
          <w:rFonts w:ascii="Arial" w:hAnsi="Arial" w:cs="Arial"/>
          <w:sz w:val="22"/>
          <w:szCs w:val="22"/>
        </w:rPr>
      </w:pPr>
    </w:p>
    <w:p w:rsidR="00821FE4" w:rsidRPr="00131825" w:rsidRDefault="00821FE4" w:rsidP="00131825">
      <w:pPr>
        <w:rPr>
          <w:rFonts w:ascii="Arial" w:hAnsi="Arial" w:cs="Arial"/>
          <w:sz w:val="22"/>
          <w:szCs w:val="22"/>
        </w:rPr>
      </w:pPr>
    </w:p>
    <w:p w:rsidR="00131825" w:rsidRPr="00131825" w:rsidRDefault="00131825" w:rsidP="0013182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31825">
        <w:rPr>
          <w:rFonts w:ascii="Arial" w:hAnsi="Arial" w:cs="Arial"/>
          <w:b/>
          <w:bCs/>
          <w:sz w:val="22"/>
          <w:szCs w:val="22"/>
        </w:rPr>
        <w:t>PRAVILNIK O IZMJENAMA I DOPUNAMA PRAVILNIKA</w:t>
      </w:r>
    </w:p>
    <w:p w:rsidR="00131825" w:rsidRPr="00131825" w:rsidRDefault="00131825" w:rsidP="0013182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31825">
        <w:rPr>
          <w:rFonts w:ascii="Arial" w:hAnsi="Arial" w:cs="Arial"/>
          <w:b/>
          <w:bCs/>
          <w:sz w:val="22"/>
          <w:szCs w:val="22"/>
        </w:rPr>
        <w:t xml:space="preserve"> o službenim putovanjima </w:t>
      </w:r>
    </w:p>
    <w:p w:rsidR="00131825" w:rsidRDefault="00131825" w:rsidP="0013182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21FE4" w:rsidRPr="00131825" w:rsidRDefault="00821FE4" w:rsidP="0013182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31825" w:rsidRPr="00821FE4" w:rsidRDefault="00131825" w:rsidP="00131825">
      <w:pPr>
        <w:jc w:val="center"/>
        <w:rPr>
          <w:rFonts w:ascii="Arial" w:hAnsi="Arial" w:cs="Arial"/>
          <w:bCs/>
          <w:sz w:val="22"/>
          <w:szCs w:val="22"/>
        </w:rPr>
      </w:pPr>
      <w:r w:rsidRPr="00821FE4">
        <w:rPr>
          <w:rFonts w:ascii="Arial" w:hAnsi="Arial" w:cs="Arial"/>
          <w:bCs/>
          <w:sz w:val="22"/>
          <w:szCs w:val="22"/>
        </w:rPr>
        <w:t xml:space="preserve">Članak 1. </w:t>
      </w:r>
    </w:p>
    <w:p w:rsidR="00131825" w:rsidRPr="00131825" w:rsidRDefault="00131825" w:rsidP="0013182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31825" w:rsidRPr="00131825" w:rsidRDefault="00131825" w:rsidP="00131825">
      <w:pPr>
        <w:jc w:val="both"/>
        <w:rPr>
          <w:rFonts w:ascii="Arial" w:hAnsi="Arial" w:cs="Arial"/>
          <w:sz w:val="22"/>
          <w:szCs w:val="22"/>
        </w:rPr>
      </w:pPr>
      <w:r w:rsidRPr="00131825">
        <w:rPr>
          <w:rFonts w:ascii="Arial" w:hAnsi="Arial" w:cs="Arial"/>
          <w:sz w:val="22"/>
          <w:szCs w:val="22"/>
        </w:rPr>
        <w:t xml:space="preserve">U Pravilniku o službenim putovanjima KLASA: </w:t>
      </w:r>
      <w:r w:rsidRPr="00131825">
        <w:rPr>
          <w:rFonts w:ascii="Arial" w:hAnsi="Arial" w:cs="Arial"/>
          <w:color w:val="000000"/>
          <w:sz w:val="22"/>
          <w:szCs w:val="22"/>
        </w:rPr>
        <w:t>011-01/16-01/04</w:t>
      </w:r>
      <w:r w:rsidRPr="00131825">
        <w:rPr>
          <w:rFonts w:ascii="Arial" w:hAnsi="Arial" w:cs="Arial"/>
          <w:sz w:val="22"/>
          <w:szCs w:val="22"/>
        </w:rPr>
        <w:t>; URBROJ: 2117/01-01-16-01 od 27. prosinca 2016. godine i KLASA: 011-01/16-01/04 URBROJ: 2117/1-01-18-16  od 18. listopada 2018 dalje u tekstu: Pravilnik), u članku 4. stavku 5. u tekstu brišu se riječi: „Upravnom odjelu za poslove gradonačelnika“ i zamjenjuju riječima: „Upravnom odjelu za gospodarenje imovinom, opće i pravne poslove“, u odgovarajućem padežu.</w:t>
      </w:r>
    </w:p>
    <w:p w:rsidR="00131825" w:rsidRDefault="00131825" w:rsidP="00131825">
      <w:pPr>
        <w:jc w:val="both"/>
        <w:rPr>
          <w:rFonts w:ascii="Arial" w:hAnsi="Arial" w:cs="Arial"/>
          <w:sz w:val="22"/>
          <w:szCs w:val="22"/>
        </w:rPr>
      </w:pPr>
      <w:r w:rsidRPr="00131825">
        <w:rPr>
          <w:rFonts w:ascii="Arial" w:hAnsi="Arial" w:cs="Arial"/>
          <w:sz w:val="22"/>
          <w:szCs w:val="22"/>
        </w:rPr>
        <w:t xml:space="preserve"> </w:t>
      </w:r>
    </w:p>
    <w:p w:rsidR="005D0BB6" w:rsidRPr="00131825" w:rsidRDefault="005D0BB6" w:rsidP="00131825">
      <w:pPr>
        <w:jc w:val="both"/>
        <w:rPr>
          <w:rFonts w:ascii="Arial" w:hAnsi="Arial" w:cs="Arial"/>
          <w:sz w:val="22"/>
          <w:szCs w:val="22"/>
        </w:rPr>
      </w:pPr>
    </w:p>
    <w:p w:rsidR="00131825" w:rsidRPr="005D0BB6" w:rsidRDefault="00131825" w:rsidP="00131825">
      <w:pPr>
        <w:jc w:val="center"/>
        <w:rPr>
          <w:rFonts w:ascii="Arial" w:hAnsi="Arial" w:cs="Arial"/>
          <w:bCs/>
          <w:sz w:val="22"/>
          <w:szCs w:val="22"/>
        </w:rPr>
      </w:pPr>
      <w:r w:rsidRPr="005D0BB6">
        <w:rPr>
          <w:rFonts w:ascii="Arial" w:hAnsi="Arial" w:cs="Arial"/>
          <w:bCs/>
          <w:sz w:val="22"/>
          <w:szCs w:val="22"/>
        </w:rPr>
        <w:lastRenderedPageBreak/>
        <w:t>Članak 2.</w:t>
      </w:r>
    </w:p>
    <w:p w:rsidR="00131825" w:rsidRPr="00131825" w:rsidRDefault="00131825" w:rsidP="00131825">
      <w:pPr>
        <w:jc w:val="both"/>
        <w:rPr>
          <w:rFonts w:ascii="Arial" w:hAnsi="Arial" w:cs="Arial"/>
          <w:sz w:val="22"/>
          <w:szCs w:val="22"/>
        </w:rPr>
      </w:pPr>
    </w:p>
    <w:p w:rsidR="00131825" w:rsidRPr="00131825" w:rsidRDefault="00131825" w:rsidP="00131825">
      <w:pPr>
        <w:jc w:val="both"/>
        <w:rPr>
          <w:rFonts w:ascii="Arial" w:hAnsi="Arial" w:cs="Arial"/>
          <w:sz w:val="22"/>
          <w:szCs w:val="22"/>
        </w:rPr>
      </w:pPr>
      <w:r w:rsidRPr="00131825">
        <w:rPr>
          <w:rFonts w:ascii="Arial" w:hAnsi="Arial" w:cs="Arial"/>
          <w:sz w:val="22"/>
          <w:szCs w:val="22"/>
        </w:rPr>
        <w:t>U članku 5. stavku 5. briše se tekst „u Upravnom odjelu za poslove gradonačelnika, Odsjek za opće poslove“.</w:t>
      </w:r>
    </w:p>
    <w:p w:rsidR="00131825" w:rsidRPr="00131825" w:rsidRDefault="00131825" w:rsidP="00131825">
      <w:pPr>
        <w:jc w:val="both"/>
        <w:rPr>
          <w:rFonts w:ascii="Arial" w:hAnsi="Arial" w:cs="Arial"/>
          <w:sz w:val="22"/>
          <w:szCs w:val="22"/>
        </w:rPr>
      </w:pPr>
    </w:p>
    <w:p w:rsidR="00131825" w:rsidRPr="005D0BB6" w:rsidRDefault="00131825" w:rsidP="00131825">
      <w:pPr>
        <w:jc w:val="center"/>
        <w:rPr>
          <w:rFonts w:ascii="Arial" w:hAnsi="Arial" w:cs="Arial"/>
          <w:bCs/>
          <w:sz w:val="22"/>
          <w:szCs w:val="22"/>
        </w:rPr>
      </w:pPr>
      <w:r w:rsidRPr="005D0BB6">
        <w:rPr>
          <w:rFonts w:ascii="Arial" w:hAnsi="Arial" w:cs="Arial"/>
          <w:bCs/>
          <w:sz w:val="22"/>
          <w:szCs w:val="22"/>
        </w:rPr>
        <w:t>Članak 3.</w:t>
      </w:r>
    </w:p>
    <w:p w:rsidR="00131825" w:rsidRPr="00131825" w:rsidRDefault="00131825" w:rsidP="00131825">
      <w:pPr>
        <w:jc w:val="center"/>
        <w:rPr>
          <w:rFonts w:ascii="Arial" w:hAnsi="Arial" w:cs="Arial"/>
          <w:sz w:val="22"/>
          <w:szCs w:val="22"/>
        </w:rPr>
      </w:pPr>
    </w:p>
    <w:p w:rsidR="00131825" w:rsidRPr="00131825" w:rsidRDefault="00131825" w:rsidP="00131825">
      <w:pPr>
        <w:jc w:val="both"/>
        <w:rPr>
          <w:rFonts w:ascii="Arial" w:hAnsi="Arial" w:cs="Arial"/>
          <w:sz w:val="22"/>
          <w:szCs w:val="22"/>
          <w:lang w:val="x-none"/>
        </w:rPr>
      </w:pPr>
      <w:r w:rsidRPr="00131825">
        <w:rPr>
          <w:rFonts w:ascii="Arial" w:hAnsi="Arial" w:cs="Arial"/>
          <w:sz w:val="22"/>
          <w:szCs w:val="22"/>
          <w:lang w:val="x-none"/>
        </w:rPr>
        <w:t xml:space="preserve">Ovaj Pravilnik </w:t>
      </w:r>
      <w:r w:rsidRPr="00131825">
        <w:rPr>
          <w:rFonts w:ascii="Arial" w:hAnsi="Arial" w:cs="Arial"/>
          <w:sz w:val="22"/>
          <w:szCs w:val="22"/>
        </w:rPr>
        <w:t xml:space="preserve">stupa na snagu danom donošenja i </w:t>
      </w:r>
      <w:r w:rsidRPr="00131825">
        <w:rPr>
          <w:rFonts w:ascii="Arial" w:hAnsi="Arial" w:cs="Arial"/>
          <w:sz w:val="22"/>
          <w:szCs w:val="22"/>
          <w:lang w:val="x-none"/>
        </w:rPr>
        <w:t xml:space="preserve">objavit će se na oglasnoj ploči </w:t>
      </w:r>
      <w:proofErr w:type="spellStart"/>
      <w:r w:rsidRPr="00131825">
        <w:rPr>
          <w:rFonts w:ascii="Arial" w:hAnsi="Arial" w:cs="Arial"/>
          <w:sz w:val="22"/>
          <w:szCs w:val="22"/>
          <w:lang w:val="en-US"/>
        </w:rPr>
        <w:t>Grada</w:t>
      </w:r>
      <w:proofErr w:type="spellEnd"/>
      <w:r w:rsidRPr="0013182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131825">
        <w:rPr>
          <w:rFonts w:ascii="Arial" w:hAnsi="Arial" w:cs="Arial"/>
          <w:sz w:val="22"/>
          <w:szCs w:val="22"/>
          <w:lang w:val="en-US"/>
        </w:rPr>
        <w:t>Dubrovnika</w:t>
      </w:r>
      <w:proofErr w:type="spellEnd"/>
      <w:r w:rsidRPr="0013182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131825">
        <w:rPr>
          <w:rFonts w:ascii="Arial" w:hAnsi="Arial" w:cs="Arial"/>
          <w:sz w:val="22"/>
          <w:szCs w:val="22"/>
          <w:lang w:val="en-US"/>
        </w:rPr>
        <w:t>i</w:t>
      </w:r>
      <w:proofErr w:type="spellEnd"/>
      <w:r w:rsidRPr="00131825">
        <w:rPr>
          <w:rFonts w:ascii="Arial" w:hAnsi="Arial" w:cs="Arial"/>
          <w:sz w:val="22"/>
          <w:szCs w:val="22"/>
          <w:lang w:val="en-US"/>
        </w:rPr>
        <w:t xml:space="preserve"> u “</w:t>
      </w:r>
      <w:r w:rsidRPr="00131825">
        <w:rPr>
          <w:rFonts w:ascii="Arial" w:hAnsi="Arial" w:cs="Arial"/>
          <w:sz w:val="22"/>
          <w:szCs w:val="22"/>
          <w:lang w:val="x-none"/>
        </w:rPr>
        <w:t xml:space="preserve">Službenom glasniku Grada </w:t>
      </w:r>
      <w:proofErr w:type="spellStart"/>
      <w:r w:rsidRPr="00131825">
        <w:rPr>
          <w:rFonts w:ascii="Arial" w:hAnsi="Arial" w:cs="Arial"/>
          <w:sz w:val="22"/>
          <w:szCs w:val="22"/>
          <w:lang w:val="x-none"/>
        </w:rPr>
        <w:t>Dubrov</w:t>
      </w:r>
      <w:r w:rsidRPr="00131825">
        <w:rPr>
          <w:rFonts w:ascii="Arial" w:hAnsi="Arial" w:cs="Arial"/>
          <w:sz w:val="22"/>
          <w:szCs w:val="22"/>
          <w:lang w:val="en-US"/>
        </w:rPr>
        <w:t>n</w:t>
      </w:r>
      <w:r w:rsidRPr="00131825">
        <w:rPr>
          <w:rFonts w:ascii="Arial" w:hAnsi="Arial" w:cs="Arial"/>
          <w:sz w:val="22"/>
          <w:szCs w:val="22"/>
          <w:lang w:val="x-none"/>
        </w:rPr>
        <w:t>ika</w:t>
      </w:r>
      <w:proofErr w:type="spellEnd"/>
      <w:r w:rsidRPr="00131825">
        <w:rPr>
          <w:rFonts w:ascii="Arial" w:hAnsi="Arial" w:cs="Arial"/>
          <w:sz w:val="22"/>
          <w:szCs w:val="22"/>
          <w:lang w:val="en-US"/>
        </w:rPr>
        <w:t>”</w:t>
      </w:r>
      <w:r w:rsidRPr="00131825">
        <w:rPr>
          <w:rFonts w:ascii="Arial" w:hAnsi="Arial" w:cs="Arial"/>
          <w:sz w:val="22"/>
          <w:szCs w:val="22"/>
        </w:rPr>
        <w:t>.</w:t>
      </w:r>
    </w:p>
    <w:p w:rsidR="00131825" w:rsidRPr="00131825" w:rsidRDefault="00131825" w:rsidP="00131825">
      <w:pPr>
        <w:jc w:val="both"/>
        <w:rPr>
          <w:rFonts w:ascii="Arial" w:hAnsi="Arial" w:cs="Arial"/>
          <w:sz w:val="22"/>
          <w:szCs w:val="22"/>
          <w:lang w:val="x-none"/>
        </w:rPr>
      </w:pPr>
      <w:r w:rsidRPr="00131825">
        <w:rPr>
          <w:rFonts w:ascii="Arial" w:hAnsi="Arial" w:cs="Arial"/>
          <w:sz w:val="22"/>
          <w:szCs w:val="22"/>
          <w:lang w:val="x-none"/>
        </w:rPr>
        <w:tab/>
      </w:r>
      <w:r w:rsidRPr="00131825">
        <w:rPr>
          <w:rFonts w:ascii="Arial" w:hAnsi="Arial" w:cs="Arial"/>
          <w:b/>
          <w:spacing w:val="-2"/>
          <w:sz w:val="22"/>
          <w:szCs w:val="22"/>
          <w:lang w:val="x-none"/>
        </w:rPr>
        <w:tab/>
      </w:r>
    </w:p>
    <w:p w:rsidR="00131825" w:rsidRPr="00131825" w:rsidRDefault="00131825" w:rsidP="00131825">
      <w:pPr>
        <w:rPr>
          <w:rFonts w:ascii="Arial" w:hAnsi="Arial" w:cs="Arial"/>
          <w:sz w:val="22"/>
          <w:szCs w:val="22"/>
        </w:rPr>
      </w:pPr>
    </w:p>
    <w:p w:rsidR="00131825" w:rsidRPr="00131825" w:rsidRDefault="00131825" w:rsidP="00131825">
      <w:pPr>
        <w:rPr>
          <w:rFonts w:ascii="Arial" w:hAnsi="Arial" w:cs="Arial"/>
          <w:sz w:val="22"/>
          <w:szCs w:val="22"/>
        </w:rPr>
      </w:pPr>
      <w:r w:rsidRPr="00131825">
        <w:rPr>
          <w:rFonts w:ascii="Arial" w:hAnsi="Arial" w:cs="Arial"/>
          <w:sz w:val="22"/>
          <w:szCs w:val="22"/>
        </w:rPr>
        <w:t xml:space="preserve">KLASA: </w:t>
      </w:r>
      <w:r w:rsidRPr="00131825">
        <w:rPr>
          <w:rFonts w:ascii="Arial" w:hAnsi="Arial" w:cs="Arial"/>
          <w:color w:val="000000"/>
          <w:sz w:val="22"/>
          <w:szCs w:val="22"/>
        </w:rPr>
        <w:t>024-03/22-03/05</w:t>
      </w:r>
      <w:r w:rsidRPr="00131825">
        <w:rPr>
          <w:rFonts w:ascii="Arial" w:hAnsi="Arial" w:cs="Arial"/>
          <w:color w:val="000000"/>
          <w:sz w:val="22"/>
          <w:szCs w:val="22"/>
        </w:rPr>
        <w:br/>
      </w:r>
      <w:r w:rsidRPr="00131825">
        <w:rPr>
          <w:rFonts w:ascii="Arial" w:hAnsi="Arial" w:cs="Arial"/>
          <w:sz w:val="22"/>
          <w:szCs w:val="22"/>
        </w:rPr>
        <w:t>URBROJ: 21171-01-22-01</w:t>
      </w:r>
      <w:r w:rsidRPr="00131825">
        <w:rPr>
          <w:rFonts w:ascii="Arial" w:hAnsi="Arial" w:cs="Arial"/>
          <w:sz w:val="22"/>
          <w:szCs w:val="22"/>
        </w:rPr>
        <w:br/>
        <w:t xml:space="preserve">Dubrovnik, 25. listopada 2022. </w:t>
      </w:r>
      <w:r w:rsidRPr="00131825">
        <w:rPr>
          <w:rFonts w:ascii="Arial" w:hAnsi="Arial" w:cs="Arial"/>
          <w:sz w:val="22"/>
          <w:szCs w:val="22"/>
        </w:rPr>
        <w:br/>
      </w:r>
    </w:p>
    <w:p w:rsidR="00131825" w:rsidRPr="00131825" w:rsidRDefault="00131825" w:rsidP="00131825">
      <w:pPr>
        <w:rPr>
          <w:rFonts w:ascii="Arial" w:hAnsi="Arial" w:cs="Arial"/>
          <w:sz w:val="22"/>
          <w:szCs w:val="22"/>
        </w:rPr>
      </w:pPr>
      <w:r w:rsidRPr="00131825">
        <w:rPr>
          <w:rFonts w:ascii="Arial" w:hAnsi="Arial" w:cs="Arial"/>
          <w:sz w:val="22"/>
          <w:szCs w:val="22"/>
        </w:rPr>
        <w:t>Gradonačelnik</w:t>
      </w:r>
    </w:p>
    <w:p w:rsidR="00131825" w:rsidRPr="00131825" w:rsidRDefault="00131825" w:rsidP="00131825">
      <w:pPr>
        <w:rPr>
          <w:rFonts w:ascii="Arial" w:hAnsi="Arial" w:cs="Arial"/>
          <w:sz w:val="22"/>
          <w:szCs w:val="22"/>
        </w:rPr>
      </w:pPr>
      <w:r w:rsidRPr="00131825">
        <w:rPr>
          <w:rFonts w:ascii="Arial" w:hAnsi="Arial" w:cs="Arial"/>
          <w:b/>
          <w:sz w:val="22"/>
          <w:szCs w:val="22"/>
        </w:rPr>
        <w:t>Mato Franković</w:t>
      </w:r>
      <w:r w:rsidRPr="00131825">
        <w:rPr>
          <w:rFonts w:ascii="Arial" w:hAnsi="Arial" w:cs="Arial"/>
          <w:sz w:val="22"/>
          <w:szCs w:val="22"/>
          <w:lang w:eastAsia="en-US"/>
        </w:rPr>
        <w:t>, v. r.</w:t>
      </w:r>
    </w:p>
    <w:p w:rsidR="00131825" w:rsidRPr="00131825" w:rsidRDefault="00131825" w:rsidP="00131825">
      <w:pPr>
        <w:rPr>
          <w:rFonts w:ascii="Arial" w:hAnsi="Arial" w:cs="Arial"/>
          <w:sz w:val="22"/>
          <w:szCs w:val="22"/>
          <w:lang w:eastAsia="en-US"/>
        </w:rPr>
      </w:pPr>
      <w:r w:rsidRPr="00131825">
        <w:rPr>
          <w:rFonts w:ascii="Arial" w:hAnsi="Arial" w:cs="Arial"/>
          <w:sz w:val="22"/>
          <w:szCs w:val="22"/>
          <w:lang w:eastAsia="en-US"/>
        </w:rPr>
        <w:t xml:space="preserve">----------------------------                                                 </w:t>
      </w:r>
    </w:p>
    <w:p w:rsidR="00131825" w:rsidRPr="00131825" w:rsidRDefault="00131825" w:rsidP="00131825">
      <w:pPr>
        <w:rPr>
          <w:rFonts w:ascii="Arial" w:hAnsi="Arial" w:cs="Arial"/>
          <w:sz w:val="22"/>
          <w:szCs w:val="22"/>
        </w:rPr>
      </w:pPr>
    </w:p>
    <w:p w:rsidR="00131825" w:rsidRPr="00131825" w:rsidRDefault="00131825" w:rsidP="00131825">
      <w:pPr>
        <w:rPr>
          <w:rFonts w:ascii="Arial" w:hAnsi="Arial" w:cs="Arial"/>
          <w:sz w:val="22"/>
          <w:szCs w:val="22"/>
        </w:rPr>
      </w:pPr>
    </w:p>
    <w:p w:rsidR="00131825" w:rsidRPr="00131825" w:rsidRDefault="00131825" w:rsidP="00131825">
      <w:pPr>
        <w:rPr>
          <w:rFonts w:ascii="Arial" w:hAnsi="Arial" w:cs="Arial"/>
          <w:sz w:val="22"/>
          <w:szCs w:val="22"/>
        </w:rPr>
      </w:pPr>
    </w:p>
    <w:p w:rsidR="00131825" w:rsidRPr="00131825" w:rsidRDefault="00131825" w:rsidP="00131825">
      <w:pPr>
        <w:rPr>
          <w:rFonts w:ascii="Arial" w:hAnsi="Arial" w:cs="Arial"/>
          <w:sz w:val="22"/>
          <w:szCs w:val="22"/>
        </w:rPr>
      </w:pPr>
    </w:p>
    <w:sectPr w:rsidR="00131825" w:rsidRPr="00131825" w:rsidSect="00131825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A37DE4"/>
    <w:multiLevelType w:val="hybridMultilevel"/>
    <w:tmpl w:val="903CEF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83DE2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51B6589"/>
    <w:multiLevelType w:val="hybridMultilevel"/>
    <w:tmpl w:val="281C2C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863D6"/>
    <w:multiLevelType w:val="hybridMultilevel"/>
    <w:tmpl w:val="BE6477FC"/>
    <w:lvl w:ilvl="0" w:tplc="B4D4A3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1C0AA4"/>
    <w:multiLevelType w:val="hybridMultilevel"/>
    <w:tmpl w:val="D4F6696A"/>
    <w:lvl w:ilvl="0" w:tplc="A0C05B44">
      <w:numFmt w:val="bullet"/>
      <w:lvlText w:val="-"/>
      <w:lvlJc w:val="left"/>
      <w:pPr>
        <w:ind w:left="468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6" w15:restartNumberingAfterBreak="0">
    <w:nsid w:val="1AD35910"/>
    <w:multiLevelType w:val="hybridMultilevel"/>
    <w:tmpl w:val="CEECF352"/>
    <w:lvl w:ilvl="0" w:tplc="4510E47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069DC"/>
    <w:multiLevelType w:val="hybridMultilevel"/>
    <w:tmpl w:val="7E589E22"/>
    <w:lvl w:ilvl="0" w:tplc="FB9C1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60FA8"/>
    <w:multiLevelType w:val="hybridMultilevel"/>
    <w:tmpl w:val="3EE2B332"/>
    <w:lvl w:ilvl="0" w:tplc="DD78E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15DD1"/>
    <w:multiLevelType w:val="hybridMultilevel"/>
    <w:tmpl w:val="21F410BC"/>
    <w:lvl w:ilvl="0" w:tplc="AD1238E6">
      <w:numFmt w:val="bullet"/>
      <w:lvlText w:val="―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D5207"/>
    <w:multiLevelType w:val="hybridMultilevel"/>
    <w:tmpl w:val="B8DEB530"/>
    <w:lvl w:ilvl="0" w:tplc="67F0C0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E681B"/>
    <w:multiLevelType w:val="hybridMultilevel"/>
    <w:tmpl w:val="DEC23C70"/>
    <w:lvl w:ilvl="0" w:tplc="A3C8B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D38FF"/>
    <w:multiLevelType w:val="hybridMultilevel"/>
    <w:tmpl w:val="B5F87B5C"/>
    <w:lvl w:ilvl="0" w:tplc="26F62A3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82561C"/>
    <w:multiLevelType w:val="hybridMultilevel"/>
    <w:tmpl w:val="A51E1DDC"/>
    <w:lvl w:ilvl="0" w:tplc="A8123F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52D68"/>
    <w:multiLevelType w:val="hybridMultilevel"/>
    <w:tmpl w:val="13EC91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00F6A"/>
    <w:multiLevelType w:val="hybridMultilevel"/>
    <w:tmpl w:val="062AD39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E53BC1"/>
    <w:multiLevelType w:val="hybridMultilevel"/>
    <w:tmpl w:val="1AAC7A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7519D"/>
    <w:multiLevelType w:val="hybridMultilevel"/>
    <w:tmpl w:val="2CA41406"/>
    <w:lvl w:ilvl="0" w:tplc="26F62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2503E4"/>
    <w:multiLevelType w:val="hybridMultilevel"/>
    <w:tmpl w:val="B82E6DEC"/>
    <w:lvl w:ilvl="0" w:tplc="6832B1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B0953"/>
    <w:multiLevelType w:val="hybridMultilevel"/>
    <w:tmpl w:val="DA8812C4"/>
    <w:lvl w:ilvl="0" w:tplc="86285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2167E2"/>
    <w:multiLevelType w:val="hybridMultilevel"/>
    <w:tmpl w:val="35601E9A"/>
    <w:lvl w:ilvl="0" w:tplc="AD1238E6">
      <w:numFmt w:val="bullet"/>
      <w:lvlText w:val="―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FF7A63"/>
    <w:multiLevelType w:val="hybridMultilevel"/>
    <w:tmpl w:val="0F825E16"/>
    <w:lvl w:ilvl="0" w:tplc="AD1238E6">
      <w:numFmt w:val="bullet"/>
      <w:lvlText w:val="―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627B95"/>
    <w:multiLevelType w:val="hybridMultilevel"/>
    <w:tmpl w:val="4DB22892"/>
    <w:lvl w:ilvl="0" w:tplc="80826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2A2445"/>
    <w:multiLevelType w:val="hybridMultilevel"/>
    <w:tmpl w:val="4BCC4BFA"/>
    <w:lvl w:ilvl="0" w:tplc="26F62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9"/>
  </w:num>
  <w:num w:numId="3">
    <w:abstractNumId w:val="1"/>
  </w:num>
  <w:num w:numId="4">
    <w:abstractNumId w:val="16"/>
  </w:num>
  <w:num w:numId="5">
    <w:abstractNumId w:val="14"/>
  </w:num>
  <w:num w:numId="6">
    <w:abstractNumId w:val="5"/>
  </w:num>
  <w:num w:numId="7">
    <w:abstractNumId w:val="10"/>
  </w:num>
  <w:num w:numId="8">
    <w:abstractNumId w:val="18"/>
  </w:num>
  <w:num w:numId="9">
    <w:abstractNumId w:val="3"/>
  </w:num>
  <w:num w:numId="10">
    <w:abstractNumId w:val="15"/>
  </w:num>
  <w:num w:numId="11">
    <w:abstractNumId w:val="0"/>
  </w:num>
  <w:num w:numId="12">
    <w:abstractNumId w:val="2"/>
  </w:num>
  <w:num w:numId="13">
    <w:abstractNumId w:val="4"/>
  </w:num>
  <w:num w:numId="14">
    <w:abstractNumId w:val="17"/>
  </w:num>
  <w:num w:numId="15">
    <w:abstractNumId w:val="12"/>
  </w:num>
  <w:num w:numId="16">
    <w:abstractNumId w:val="11"/>
  </w:num>
  <w:num w:numId="17">
    <w:abstractNumId w:val="19"/>
  </w:num>
  <w:num w:numId="18">
    <w:abstractNumId w:val="23"/>
  </w:num>
  <w:num w:numId="19">
    <w:abstractNumId w:val="7"/>
  </w:num>
  <w:num w:numId="20">
    <w:abstractNumId w:val="8"/>
  </w:num>
  <w:num w:numId="21">
    <w:abstractNumId w:val="22"/>
  </w:num>
  <w:num w:numId="22">
    <w:abstractNumId w:val="13"/>
  </w:num>
  <w:num w:numId="23">
    <w:abstractNumId w:val="6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D4C"/>
    <w:rsid w:val="000021EB"/>
    <w:rsid w:val="00131825"/>
    <w:rsid w:val="003D25CA"/>
    <w:rsid w:val="005D0BB6"/>
    <w:rsid w:val="00821FE4"/>
    <w:rsid w:val="00E9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E0079"/>
  <w15:chartTrackingRefBased/>
  <w15:docId w15:val="{15054DF4-97B0-4E79-81A9-F9ADDC4D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1825"/>
    <w:pPr>
      <w:keepNext/>
      <w:keepLines/>
      <w:spacing w:before="400" w:after="40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1825"/>
    <w:pPr>
      <w:keepNext/>
      <w:keepLines/>
      <w:spacing w:before="120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1825"/>
    <w:pPr>
      <w:keepNext/>
      <w:keepLines/>
      <w:spacing w:before="120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1825"/>
    <w:pPr>
      <w:keepNext/>
      <w:keepLines/>
      <w:spacing w:before="120" w:line="259" w:lineRule="auto"/>
      <w:outlineLvl w:val="3"/>
    </w:pPr>
    <w:rPr>
      <w:rFonts w:ascii="Calibri Light" w:eastAsia="SimSun" w:hAnsi="Calibri Light"/>
      <w:cap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1825"/>
    <w:pPr>
      <w:keepNext/>
      <w:keepLines/>
      <w:spacing w:before="120" w:line="259" w:lineRule="auto"/>
      <w:outlineLvl w:val="4"/>
    </w:pPr>
    <w:rPr>
      <w:rFonts w:ascii="Calibri Light" w:eastAsia="SimSun" w:hAnsi="Calibri Light"/>
      <w:i/>
      <w:iCs/>
      <w:cap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1825"/>
    <w:pPr>
      <w:keepNext/>
      <w:keepLines/>
      <w:spacing w:before="120" w:line="259" w:lineRule="auto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1825"/>
    <w:pPr>
      <w:keepNext/>
      <w:keepLines/>
      <w:spacing w:before="120" w:line="259" w:lineRule="auto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1825"/>
    <w:pPr>
      <w:keepNext/>
      <w:keepLines/>
      <w:spacing w:before="120" w:line="259" w:lineRule="auto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1825"/>
    <w:pPr>
      <w:keepNext/>
      <w:keepLines/>
      <w:spacing w:before="120" w:line="259" w:lineRule="auto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1825"/>
    <w:rPr>
      <w:rFonts w:ascii="Calibri Light" w:eastAsia="SimSun" w:hAnsi="Calibri Light" w:cs="Times New Roman"/>
      <w:caps/>
      <w:sz w:val="36"/>
      <w:szCs w:val="36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1825"/>
    <w:rPr>
      <w:rFonts w:ascii="Calibri Light" w:eastAsia="SimSun" w:hAnsi="Calibri Light" w:cs="Times New Roman"/>
      <w:caps/>
      <w:sz w:val="28"/>
      <w:szCs w:val="28"/>
      <w:lang w:eastAsia="hr-HR"/>
    </w:rPr>
  </w:style>
  <w:style w:type="paragraph" w:styleId="ListParagraph">
    <w:name w:val="List Paragraph"/>
    <w:basedOn w:val="Normal"/>
    <w:uiPriority w:val="34"/>
    <w:qFormat/>
    <w:rsid w:val="001318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1825"/>
    <w:rPr>
      <w:rFonts w:ascii="Calibri Light" w:eastAsia="SimSun" w:hAnsi="Calibri Light" w:cs="Times New Roman"/>
      <w:smallCaps/>
      <w:sz w:val="28"/>
      <w:szCs w:val="28"/>
      <w:lang w:eastAsia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1825"/>
    <w:rPr>
      <w:rFonts w:ascii="Calibri Light" w:eastAsia="SimSun" w:hAnsi="Calibri Light" w:cs="Times New Roman"/>
      <w:caps/>
      <w:lang w:eastAsia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1825"/>
    <w:rPr>
      <w:rFonts w:ascii="Calibri Light" w:eastAsia="SimSun" w:hAnsi="Calibri Light" w:cs="Times New Roman"/>
      <w:i/>
      <w:iCs/>
      <w:caps/>
      <w:lang w:eastAsia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1825"/>
    <w:rPr>
      <w:rFonts w:ascii="Calibri Light" w:eastAsia="SimSun" w:hAnsi="Calibri Light" w:cs="Times New Roman"/>
      <w:b/>
      <w:bCs/>
      <w:caps/>
      <w:color w:val="262626"/>
      <w:sz w:val="20"/>
      <w:szCs w:val="20"/>
      <w:lang w:eastAsia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1825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  <w:lang w:eastAsia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1825"/>
    <w:rPr>
      <w:rFonts w:ascii="Calibri Light" w:eastAsia="SimSun" w:hAnsi="Calibri Light" w:cs="Times New Roman"/>
      <w:b/>
      <w:bCs/>
      <w:caps/>
      <w:color w:val="7F7F7F"/>
      <w:sz w:val="20"/>
      <w:szCs w:val="20"/>
      <w:lang w:eastAsia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1825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  <w:lang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825"/>
    <w:rPr>
      <w:rFonts w:ascii="Segoe UI" w:eastAsia="Times New Roman" w:hAnsi="Segoe UI" w:cs="Segoe UI"/>
      <w:sz w:val="18"/>
      <w:szCs w:val="18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82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31825"/>
    <w:pPr>
      <w:tabs>
        <w:tab w:val="center" w:pos="4513"/>
        <w:tab w:val="right" w:pos="9026"/>
      </w:tabs>
      <w:spacing w:after="160" w:line="259" w:lineRule="auto"/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31825"/>
    <w:rPr>
      <w:rFonts w:ascii="Calibri" w:eastAsia="Times New Roman" w:hAnsi="Calibri" w:cs="Times New Roman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131825"/>
    <w:pPr>
      <w:tabs>
        <w:tab w:val="center" w:pos="4513"/>
        <w:tab w:val="right" w:pos="9026"/>
      </w:tabs>
      <w:spacing w:after="160" w:line="259" w:lineRule="auto"/>
    </w:pPr>
    <w:rPr>
      <w:rFonts w:ascii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31825"/>
    <w:rPr>
      <w:rFonts w:ascii="Calibri" w:eastAsia="Times New Roman" w:hAnsi="Calibri" w:cs="Times New Roman"/>
      <w:lang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131825"/>
    <w:pPr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31825"/>
    <w:rPr>
      <w:rFonts w:ascii="Calibri Light" w:eastAsia="SimSun" w:hAnsi="Calibri Light" w:cs="Times New Roman"/>
      <w:caps/>
      <w:color w:val="404040"/>
      <w:spacing w:val="-10"/>
      <w:sz w:val="72"/>
      <w:szCs w:val="72"/>
      <w:lang w:eastAsia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1825"/>
    <w:pPr>
      <w:numPr>
        <w:ilvl w:val="1"/>
      </w:numPr>
      <w:spacing w:after="160" w:line="259" w:lineRule="auto"/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1825"/>
    <w:rPr>
      <w:rFonts w:ascii="Calibri Light" w:eastAsia="SimSun" w:hAnsi="Calibri Light" w:cs="Times New Roman"/>
      <w:smallCaps/>
      <w:color w:val="595959"/>
      <w:sz w:val="28"/>
      <w:szCs w:val="28"/>
      <w:lang w:eastAsia="hr-HR"/>
    </w:rPr>
  </w:style>
  <w:style w:type="character" w:styleId="Strong">
    <w:name w:val="Strong"/>
    <w:uiPriority w:val="22"/>
    <w:qFormat/>
    <w:rsid w:val="00131825"/>
    <w:rPr>
      <w:b/>
      <w:bCs/>
    </w:rPr>
  </w:style>
  <w:style w:type="character" w:styleId="Emphasis">
    <w:name w:val="Emphasis"/>
    <w:uiPriority w:val="20"/>
    <w:qFormat/>
    <w:rsid w:val="00131825"/>
    <w:rPr>
      <w:i/>
      <w:iCs/>
    </w:rPr>
  </w:style>
  <w:style w:type="paragraph" w:styleId="NoSpacing">
    <w:name w:val="No Spacing"/>
    <w:uiPriority w:val="1"/>
    <w:qFormat/>
    <w:rsid w:val="00131825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Quote">
    <w:name w:val="Quote"/>
    <w:basedOn w:val="Normal"/>
    <w:next w:val="Normal"/>
    <w:link w:val="QuoteChar"/>
    <w:uiPriority w:val="29"/>
    <w:qFormat/>
    <w:rsid w:val="00131825"/>
    <w:pPr>
      <w:spacing w:before="160" w:after="160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131825"/>
    <w:rPr>
      <w:rFonts w:ascii="Calibri Light" w:eastAsia="SimSun" w:hAnsi="Calibri Light" w:cs="Times New Roman"/>
      <w:sz w:val="25"/>
      <w:szCs w:val="25"/>
      <w:lang w:eastAsia="hr-H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1825"/>
    <w:pPr>
      <w:spacing w:before="280" w:after="280"/>
      <w:ind w:left="1080" w:right="1080"/>
      <w:jc w:val="center"/>
    </w:pPr>
    <w:rPr>
      <w:rFonts w:ascii="Calibri" w:hAnsi="Calibri"/>
      <w:color w:val="404040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1825"/>
    <w:rPr>
      <w:rFonts w:ascii="Calibri" w:eastAsia="Times New Roman" w:hAnsi="Calibri" w:cs="Times New Roman"/>
      <w:color w:val="404040"/>
      <w:sz w:val="32"/>
      <w:szCs w:val="32"/>
      <w:lang w:eastAsia="hr-HR"/>
    </w:rPr>
  </w:style>
  <w:style w:type="character" w:styleId="SubtleEmphasis">
    <w:name w:val="Subtle Emphasis"/>
    <w:uiPriority w:val="19"/>
    <w:qFormat/>
    <w:rsid w:val="00131825"/>
    <w:rPr>
      <w:i/>
      <w:iCs/>
      <w:color w:val="595959"/>
    </w:rPr>
  </w:style>
  <w:style w:type="character" w:styleId="IntenseEmphasis">
    <w:name w:val="Intense Emphasis"/>
    <w:uiPriority w:val="21"/>
    <w:qFormat/>
    <w:rsid w:val="00131825"/>
    <w:rPr>
      <w:b/>
      <w:bCs/>
      <w:i/>
      <w:iCs/>
    </w:rPr>
  </w:style>
  <w:style w:type="character" w:styleId="SubtleReference">
    <w:name w:val="Subtle Reference"/>
    <w:uiPriority w:val="31"/>
    <w:qFormat/>
    <w:rsid w:val="00131825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131825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uiPriority w:val="33"/>
    <w:qFormat/>
    <w:rsid w:val="00131825"/>
    <w:rPr>
      <w:b/>
      <w:bCs/>
      <w:smallCaps/>
      <w:spacing w:val="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1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2408</Words>
  <Characters>13731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tajnvur</dc:creator>
  <cp:keywords/>
  <dc:description/>
  <cp:lastModifiedBy>tajnvur</cp:lastModifiedBy>
  <cp:revision>2</cp:revision>
  <dcterms:created xsi:type="dcterms:W3CDTF">2022-11-14T10:22:00Z</dcterms:created>
  <dcterms:modified xsi:type="dcterms:W3CDTF">2022-11-14T10:53:00Z</dcterms:modified>
</cp:coreProperties>
</file>